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1FD1" w14:textId="12CCBC81" w:rsidR="0018769B" w:rsidRDefault="00A34BBB" w:rsidP="0018769B">
      <w:pPr>
        <w:jc w:val="center"/>
      </w:pPr>
      <w:r>
        <w:rPr>
          <w:noProof/>
          <w:lang w:eastAsia="en-GB"/>
        </w:rPr>
        <w:drawing>
          <wp:inline distT="0" distB="0" distL="0" distR="0" wp14:anchorId="59B3CF68" wp14:editId="6228BB6B">
            <wp:extent cx="1253490" cy="1223010"/>
            <wp:effectExtent l="0" t="0" r="3810" b="0"/>
            <wp:docPr id="1" name="Picture 1" descr="http://woburn-lower-school.co.uk/images/logo.gif"/>
            <wp:cNvGraphicFramePr/>
            <a:graphic xmlns:a="http://schemas.openxmlformats.org/drawingml/2006/main">
              <a:graphicData uri="http://schemas.openxmlformats.org/drawingml/2006/picture">
                <pic:pic xmlns:pic="http://schemas.openxmlformats.org/drawingml/2006/picture">
                  <pic:nvPicPr>
                    <pic:cNvPr id="1" name="Picture 1" descr="http://woburn-lower-school.co.uk/images/logo.gif"/>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3490" cy="1223010"/>
                    </a:xfrm>
                    <a:prstGeom prst="rect">
                      <a:avLst/>
                    </a:prstGeom>
                    <a:noFill/>
                    <a:ln>
                      <a:noFill/>
                    </a:ln>
                  </pic:spPr>
                </pic:pic>
              </a:graphicData>
            </a:graphic>
          </wp:inline>
        </w:drawing>
      </w:r>
    </w:p>
    <w:p w14:paraId="53686293" w14:textId="5AD5F17F" w:rsidR="0018769B" w:rsidRDefault="0018769B" w:rsidP="0018769B">
      <w:pPr>
        <w:jc w:val="center"/>
        <w:rPr>
          <w:b/>
          <w:bCs/>
          <w:sz w:val="28"/>
          <w:szCs w:val="28"/>
        </w:rPr>
      </w:pPr>
      <w:r>
        <w:rPr>
          <w:b/>
          <w:bCs/>
          <w:sz w:val="28"/>
          <w:szCs w:val="28"/>
        </w:rPr>
        <w:t xml:space="preserve">Woburn Lower School </w:t>
      </w:r>
    </w:p>
    <w:p w14:paraId="798C4742" w14:textId="51AB7F5F" w:rsidR="0018769B" w:rsidRDefault="0018769B" w:rsidP="0018769B">
      <w:pPr>
        <w:jc w:val="center"/>
        <w:rPr>
          <w:b/>
          <w:bCs/>
          <w:sz w:val="28"/>
          <w:szCs w:val="28"/>
        </w:rPr>
      </w:pPr>
      <w:r>
        <w:rPr>
          <w:b/>
          <w:bCs/>
          <w:sz w:val="28"/>
          <w:szCs w:val="28"/>
        </w:rPr>
        <w:t>French Progression Map</w:t>
      </w:r>
    </w:p>
    <w:p w14:paraId="4FA06180" w14:textId="77777777" w:rsidR="0018769B" w:rsidRDefault="0018769B" w:rsidP="0018769B">
      <w:pPr>
        <w:rPr>
          <w:rFonts w:ascii="Arial" w:hAnsi="Arial" w:cs="Arial"/>
          <w:sz w:val="24"/>
          <w:szCs w:val="24"/>
        </w:rPr>
      </w:pPr>
    </w:p>
    <w:p w14:paraId="1EA2A127" w14:textId="0C55B8D4" w:rsidR="0018769B" w:rsidRDefault="0018769B" w:rsidP="0018769B">
      <w:pPr>
        <w:rPr>
          <w:rFonts w:ascii="Arial" w:hAnsi="Arial" w:cs="Arial"/>
          <w:sz w:val="24"/>
          <w:szCs w:val="24"/>
        </w:rPr>
      </w:pPr>
      <w:r>
        <w:rPr>
          <w:rFonts w:ascii="Arial" w:hAnsi="Arial" w:cs="Arial"/>
          <w:sz w:val="24"/>
          <w:szCs w:val="24"/>
        </w:rPr>
        <w:t xml:space="preserve">At Woburn Lower School we are fortunate to be able to organise our classes into three Key Stages – EYFS, Key Stage 1 and Key Stage 2.  </w:t>
      </w:r>
    </w:p>
    <w:p w14:paraId="600D21E5" w14:textId="77777777" w:rsidR="0018769B" w:rsidRDefault="0018769B" w:rsidP="0018769B">
      <w:pPr>
        <w:rPr>
          <w:rFonts w:ascii="Arial" w:hAnsi="Arial" w:cs="Arial"/>
          <w:sz w:val="24"/>
          <w:szCs w:val="24"/>
        </w:rPr>
      </w:pPr>
      <w:r>
        <w:rPr>
          <w:rFonts w:ascii="Arial" w:hAnsi="Arial" w:cs="Arial"/>
          <w:sz w:val="24"/>
          <w:szCs w:val="24"/>
        </w:rPr>
        <w:t xml:space="preserve">There are many benefits to having the continuity of one teacher across each Key Stage: the teachers in KS1 and KS2 can spend two years getting to know the children and adapting work to their individual levels of understanding.  Children from different year groups can work together, sometimes, for example, with higher level children working at the next year’s level, and sometimes with the next year’s children consolidating their knowledge by ‘teaching’ the lower year </w:t>
      </w:r>
      <w:proofErr w:type="gramStart"/>
      <w:r>
        <w:rPr>
          <w:rFonts w:ascii="Arial" w:hAnsi="Arial" w:cs="Arial"/>
          <w:sz w:val="24"/>
          <w:szCs w:val="24"/>
        </w:rPr>
        <w:t>group,  This</w:t>
      </w:r>
      <w:proofErr w:type="gramEnd"/>
      <w:r>
        <w:rPr>
          <w:rFonts w:ascii="Arial" w:hAnsi="Arial" w:cs="Arial"/>
          <w:sz w:val="24"/>
          <w:szCs w:val="24"/>
        </w:rPr>
        <w:t xml:space="preserve"> is particularly effective for boosting the confidence of lower ability children.  Our topics are planned on a </w:t>
      </w:r>
      <w:proofErr w:type="gramStart"/>
      <w:r>
        <w:rPr>
          <w:rFonts w:ascii="Arial" w:hAnsi="Arial" w:cs="Arial"/>
          <w:sz w:val="24"/>
          <w:szCs w:val="24"/>
        </w:rPr>
        <w:t>two year</w:t>
      </w:r>
      <w:proofErr w:type="gramEnd"/>
      <w:r>
        <w:rPr>
          <w:rFonts w:ascii="Arial" w:hAnsi="Arial" w:cs="Arial"/>
          <w:sz w:val="24"/>
          <w:szCs w:val="24"/>
        </w:rPr>
        <w:t xml:space="preserve"> rolling – programme in order to ensure that there is no duplication or missing of key elements.</w:t>
      </w:r>
    </w:p>
    <w:p w14:paraId="3B423156" w14:textId="6C3E1E51" w:rsidR="0018769B" w:rsidRDefault="0018769B" w:rsidP="0018769B">
      <w:pPr>
        <w:rPr>
          <w:rFonts w:ascii="Arial" w:hAnsi="Arial" w:cs="Arial"/>
          <w:sz w:val="24"/>
          <w:szCs w:val="24"/>
        </w:rPr>
      </w:pPr>
      <w:r>
        <w:rPr>
          <w:rFonts w:ascii="Arial" w:hAnsi="Arial" w:cs="Arial"/>
          <w:sz w:val="24"/>
          <w:szCs w:val="24"/>
        </w:rPr>
        <w:t xml:space="preserve">Because of this organisation of our classes our progress map </w:t>
      </w:r>
      <w:r>
        <w:rPr>
          <w:rFonts w:ascii="Arial" w:hAnsi="Arial" w:cs="Arial"/>
          <w:sz w:val="24"/>
          <w:szCs w:val="24"/>
        </w:rPr>
        <w:t>for French</w:t>
      </w:r>
      <w:r>
        <w:rPr>
          <w:rFonts w:ascii="Arial" w:hAnsi="Arial" w:cs="Arial"/>
          <w:color w:val="FF0000"/>
          <w:sz w:val="24"/>
          <w:szCs w:val="24"/>
        </w:rPr>
        <w:t xml:space="preserve"> </w:t>
      </w:r>
      <w:r>
        <w:rPr>
          <w:rFonts w:ascii="Arial" w:hAnsi="Arial" w:cs="Arial"/>
          <w:sz w:val="24"/>
          <w:szCs w:val="24"/>
        </w:rPr>
        <w:t xml:space="preserve">has been written as Key Stages rather than year groups.  </w:t>
      </w:r>
    </w:p>
    <w:p w14:paraId="261DFE17" w14:textId="67A98B26" w:rsidR="0018769B" w:rsidRDefault="0018769B" w:rsidP="0018769B">
      <w:pPr>
        <w:rPr>
          <w:rFonts w:ascii="Arial" w:hAnsi="Arial" w:cs="Arial"/>
          <w:sz w:val="24"/>
          <w:szCs w:val="24"/>
        </w:rPr>
      </w:pPr>
    </w:p>
    <w:p w14:paraId="6E4C25FD" w14:textId="7A5A5E68" w:rsidR="0018769B" w:rsidRDefault="0018769B" w:rsidP="0018769B">
      <w:pPr>
        <w:rPr>
          <w:rFonts w:ascii="Arial" w:hAnsi="Arial" w:cs="Arial"/>
          <w:sz w:val="24"/>
          <w:szCs w:val="24"/>
        </w:rPr>
      </w:pPr>
    </w:p>
    <w:p w14:paraId="3268AC33" w14:textId="74A2EF59" w:rsidR="0018769B" w:rsidRDefault="0018769B" w:rsidP="0018769B">
      <w:pPr>
        <w:rPr>
          <w:rFonts w:ascii="Arial" w:hAnsi="Arial" w:cs="Arial"/>
          <w:sz w:val="24"/>
          <w:szCs w:val="24"/>
        </w:rPr>
      </w:pPr>
    </w:p>
    <w:p w14:paraId="29C52CD5" w14:textId="77777777" w:rsidR="0018769B" w:rsidRPr="0018769B" w:rsidRDefault="0018769B" w:rsidP="0018769B">
      <w:pPr>
        <w:rPr>
          <w:rFonts w:ascii="Arial" w:hAnsi="Arial" w:cs="Arial"/>
          <w:sz w:val="24"/>
          <w:szCs w:val="24"/>
        </w:rPr>
      </w:pPr>
    </w:p>
    <w:tbl>
      <w:tblPr>
        <w:tblStyle w:val="TableGrid"/>
        <w:tblW w:w="14992" w:type="dxa"/>
        <w:tblLook w:val="04A0" w:firstRow="1" w:lastRow="0" w:firstColumn="1" w:lastColumn="0" w:noHBand="0" w:noVBand="1"/>
      </w:tblPr>
      <w:tblGrid>
        <w:gridCol w:w="4077"/>
        <w:gridCol w:w="920"/>
        <w:gridCol w:w="4325"/>
        <w:gridCol w:w="672"/>
        <w:gridCol w:w="4998"/>
      </w:tblGrid>
      <w:tr w:rsidR="00FF16A3" w14:paraId="33F9DBFD" w14:textId="77777777" w:rsidTr="00FF16A3">
        <w:tc>
          <w:tcPr>
            <w:tcW w:w="4077" w:type="dxa"/>
          </w:tcPr>
          <w:p w14:paraId="3ACEA5CD" w14:textId="77777777" w:rsidR="00FF16A3" w:rsidRPr="00FF16A3" w:rsidRDefault="00FF16A3" w:rsidP="00DE53D9">
            <w:pPr>
              <w:jc w:val="center"/>
              <w:rPr>
                <w:rFonts w:ascii="Arial" w:hAnsi="Arial" w:cs="Arial"/>
                <w:b/>
                <w:sz w:val="24"/>
                <w:szCs w:val="24"/>
              </w:rPr>
            </w:pPr>
            <w:r>
              <w:rPr>
                <w:rFonts w:ascii="Arial" w:hAnsi="Arial" w:cs="Arial"/>
                <w:b/>
                <w:sz w:val="24"/>
                <w:szCs w:val="24"/>
              </w:rPr>
              <w:t>Skills and Knowledge</w:t>
            </w:r>
          </w:p>
        </w:tc>
        <w:tc>
          <w:tcPr>
            <w:tcW w:w="5245" w:type="dxa"/>
            <w:gridSpan w:val="2"/>
          </w:tcPr>
          <w:p w14:paraId="24BB6F3C" w14:textId="77777777" w:rsidR="00FF16A3" w:rsidRPr="00FF16A3" w:rsidRDefault="00FF16A3" w:rsidP="00DE53D9">
            <w:pPr>
              <w:jc w:val="center"/>
              <w:rPr>
                <w:rFonts w:ascii="Arial" w:hAnsi="Arial" w:cs="Arial"/>
                <w:b/>
                <w:sz w:val="24"/>
                <w:szCs w:val="24"/>
              </w:rPr>
            </w:pPr>
            <w:r>
              <w:rPr>
                <w:rFonts w:ascii="Arial" w:hAnsi="Arial" w:cs="Arial"/>
                <w:b/>
                <w:sz w:val="24"/>
                <w:szCs w:val="24"/>
              </w:rPr>
              <w:t>Example contexts and language</w:t>
            </w:r>
          </w:p>
        </w:tc>
        <w:tc>
          <w:tcPr>
            <w:tcW w:w="5670" w:type="dxa"/>
            <w:gridSpan w:val="2"/>
          </w:tcPr>
          <w:p w14:paraId="45A70865" w14:textId="77777777" w:rsidR="00FF16A3" w:rsidRPr="00FF16A3" w:rsidRDefault="006C1221" w:rsidP="00DE53D9">
            <w:pPr>
              <w:jc w:val="center"/>
              <w:rPr>
                <w:rFonts w:ascii="Arial" w:hAnsi="Arial" w:cs="Arial"/>
                <w:b/>
                <w:sz w:val="24"/>
                <w:szCs w:val="24"/>
              </w:rPr>
            </w:pPr>
            <w:r>
              <w:rPr>
                <w:rFonts w:ascii="Arial" w:hAnsi="Arial" w:cs="Arial"/>
                <w:b/>
                <w:sz w:val="24"/>
                <w:szCs w:val="24"/>
              </w:rPr>
              <w:t>Arriving in next year group</w:t>
            </w:r>
            <w:r w:rsidR="00FF16A3">
              <w:rPr>
                <w:rFonts w:ascii="Arial" w:hAnsi="Arial" w:cs="Arial"/>
                <w:b/>
                <w:sz w:val="24"/>
                <w:szCs w:val="24"/>
              </w:rPr>
              <w:t xml:space="preserve"> able to …..</w:t>
            </w:r>
          </w:p>
        </w:tc>
      </w:tr>
      <w:tr w:rsidR="00DE53D9" w14:paraId="30DE3C1F" w14:textId="77777777" w:rsidTr="00642184">
        <w:tc>
          <w:tcPr>
            <w:tcW w:w="14992" w:type="dxa"/>
            <w:gridSpan w:val="5"/>
            <w:shd w:val="clear" w:color="auto" w:fill="00B0F0"/>
          </w:tcPr>
          <w:p w14:paraId="137955D3" w14:textId="77777777" w:rsidR="00DE53D9" w:rsidRDefault="00DE53D9" w:rsidP="00DE53D9">
            <w:pPr>
              <w:jc w:val="center"/>
              <w:rPr>
                <w:rFonts w:ascii="Arial" w:hAnsi="Arial" w:cs="Arial"/>
                <w:b/>
                <w:sz w:val="24"/>
                <w:szCs w:val="24"/>
              </w:rPr>
            </w:pPr>
            <w:r>
              <w:rPr>
                <w:rFonts w:ascii="Arial" w:hAnsi="Arial" w:cs="Arial"/>
                <w:b/>
                <w:sz w:val="24"/>
                <w:szCs w:val="24"/>
              </w:rPr>
              <w:t>Early Years</w:t>
            </w:r>
          </w:p>
        </w:tc>
      </w:tr>
      <w:tr w:rsidR="005A2409" w14:paraId="3BAAB1AA" w14:textId="77777777" w:rsidTr="00A32B08">
        <w:tc>
          <w:tcPr>
            <w:tcW w:w="14992" w:type="dxa"/>
            <w:gridSpan w:val="5"/>
          </w:tcPr>
          <w:p w14:paraId="58B53B24" w14:textId="77777777" w:rsidR="005A2409" w:rsidRPr="005A2409" w:rsidRDefault="005A2409" w:rsidP="005A2409">
            <w:pPr>
              <w:jc w:val="center"/>
              <w:rPr>
                <w:rFonts w:ascii="Arial" w:hAnsi="Arial" w:cs="Arial"/>
                <w:b/>
                <w:sz w:val="24"/>
                <w:szCs w:val="24"/>
              </w:rPr>
            </w:pPr>
            <w:r>
              <w:rPr>
                <w:rFonts w:ascii="Arial" w:hAnsi="Arial" w:cs="Arial"/>
                <w:b/>
                <w:sz w:val="24"/>
                <w:szCs w:val="24"/>
              </w:rPr>
              <w:t>Listening</w:t>
            </w:r>
          </w:p>
        </w:tc>
      </w:tr>
      <w:tr w:rsidR="00FF16A3" w14:paraId="53462215" w14:textId="77777777" w:rsidTr="00FF16A3">
        <w:tc>
          <w:tcPr>
            <w:tcW w:w="4077" w:type="dxa"/>
          </w:tcPr>
          <w:p w14:paraId="1E6E9B94" w14:textId="77777777" w:rsidR="00FF16A3" w:rsidRPr="005A2409" w:rsidRDefault="005A2409" w:rsidP="00A34BBB">
            <w:pPr>
              <w:rPr>
                <w:rFonts w:ascii="Arial" w:hAnsi="Arial" w:cs="Arial"/>
                <w:sz w:val="24"/>
                <w:szCs w:val="24"/>
              </w:rPr>
            </w:pPr>
            <w:r>
              <w:rPr>
                <w:rFonts w:ascii="Arial" w:hAnsi="Arial" w:cs="Arial"/>
                <w:sz w:val="24"/>
                <w:szCs w:val="24"/>
              </w:rPr>
              <w:t>Listen and respond to a selection of familiar spoken words and a few simple rehearsed phrases</w:t>
            </w:r>
          </w:p>
        </w:tc>
        <w:tc>
          <w:tcPr>
            <w:tcW w:w="5245" w:type="dxa"/>
            <w:gridSpan w:val="2"/>
          </w:tcPr>
          <w:p w14:paraId="145347EC" w14:textId="77777777" w:rsidR="00FF16A3" w:rsidRDefault="005A2409" w:rsidP="00A34BBB">
            <w:r>
              <w:t>Use movement in response to 5 classroom instructions (</w:t>
            </w:r>
            <w:proofErr w:type="spellStart"/>
            <w:r>
              <w:t>ecoutez</w:t>
            </w:r>
            <w:proofErr w:type="spellEnd"/>
            <w:r>
              <w:t xml:space="preserve">, </w:t>
            </w:r>
            <w:proofErr w:type="spellStart"/>
            <w:r>
              <w:t>regardez</w:t>
            </w:r>
            <w:proofErr w:type="spellEnd"/>
            <w:r>
              <w:t xml:space="preserve">, </w:t>
            </w:r>
            <w:proofErr w:type="spellStart"/>
            <w:r>
              <w:t>repetez</w:t>
            </w:r>
            <w:proofErr w:type="spellEnd"/>
            <w:r>
              <w:t xml:space="preserve">, </w:t>
            </w:r>
            <w:proofErr w:type="spellStart"/>
            <w:r>
              <w:t>levez-vous</w:t>
            </w:r>
            <w:proofErr w:type="spellEnd"/>
            <w:r>
              <w:t xml:space="preserve">, </w:t>
            </w:r>
            <w:proofErr w:type="spellStart"/>
            <w:r>
              <w:t>asseyez-vous</w:t>
            </w:r>
            <w:proofErr w:type="spellEnd"/>
            <w:r>
              <w:t>)</w:t>
            </w:r>
          </w:p>
          <w:p w14:paraId="59FAE354" w14:textId="77777777" w:rsidR="005A2409" w:rsidRDefault="005A2409" w:rsidP="00A34BBB">
            <w:r>
              <w:t>Use gesture to identify specific words and short phrases</w:t>
            </w:r>
          </w:p>
          <w:p w14:paraId="08EFE902" w14:textId="77777777" w:rsidR="005A2409" w:rsidRDefault="005A2409" w:rsidP="00A34BBB">
            <w:r>
              <w:t>Recognise 2-3 rehearsed questions</w:t>
            </w:r>
          </w:p>
          <w:p w14:paraId="76CA9CE2" w14:textId="77777777" w:rsidR="005A2409" w:rsidRDefault="005A2409" w:rsidP="00A34BBB">
            <w:r>
              <w:t>Recognise numbers 1-10 in sequence</w:t>
            </w:r>
          </w:p>
        </w:tc>
        <w:tc>
          <w:tcPr>
            <w:tcW w:w="5670" w:type="dxa"/>
            <w:gridSpan w:val="2"/>
          </w:tcPr>
          <w:p w14:paraId="55F17BEB" w14:textId="77777777" w:rsidR="00FF16A3" w:rsidRDefault="005A2409" w:rsidP="00A34BBB">
            <w:r>
              <w:t>Follow 5 basic classroom instructions</w:t>
            </w:r>
          </w:p>
          <w:p w14:paraId="2C2BBCEA" w14:textId="77777777" w:rsidR="005A2409" w:rsidRDefault="005A2409" w:rsidP="00A34BBB">
            <w:r>
              <w:t>Enjoy listening to songs and stories</w:t>
            </w:r>
          </w:p>
          <w:p w14:paraId="24FB2EFB" w14:textId="77777777" w:rsidR="005A2409" w:rsidRDefault="005A2409" w:rsidP="00A34BBB">
            <w:r>
              <w:t>Recognise numbers to 1-10 in sequence</w:t>
            </w:r>
          </w:p>
        </w:tc>
      </w:tr>
      <w:tr w:rsidR="005A2409" w14:paraId="587CF08C" w14:textId="77777777" w:rsidTr="005854A4">
        <w:tc>
          <w:tcPr>
            <w:tcW w:w="14992" w:type="dxa"/>
            <w:gridSpan w:val="5"/>
          </w:tcPr>
          <w:p w14:paraId="449663BC" w14:textId="77777777" w:rsidR="005A2409" w:rsidRPr="005A2409" w:rsidRDefault="005A2409" w:rsidP="005A2409">
            <w:pPr>
              <w:jc w:val="center"/>
              <w:rPr>
                <w:rFonts w:ascii="Arial" w:hAnsi="Arial" w:cs="Arial"/>
                <w:b/>
                <w:sz w:val="24"/>
                <w:szCs w:val="24"/>
              </w:rPr>
            </w:pPr>
            <w:r>
              <w:rPr>
                <w:rFonts w:ascii="Arial" w:hAnsi="Arial" w:cs="Arial"/>
                <w:b/>
                <w:sz w:val="24"/>
                <w:szCs w:val="24"/>
              </w:rPr>
              <w:t>Speaking</w:t>
            </w:r>
          </w:p>
        </w:tc>
      </w:tr>
      <w:tr w:rsidR="00FF16A3" w14:paraId="4803842C" w14:textId="77777777" w:rsidTr="00FF16A3">
        <w:tc>
          <w:tcPr>
            <w:tcW w:w="4077" w:type="dxa"/>
          </w:tcPr>
          <w:p w14:paraId="4C250F1D" w14:textId="77777777" w:rsidR="00FF16A3" w:rsidRDefault="005A2409" w:rsidP="00A34BBB">
            <w:pPr>
              <w:rPr>
                <w:rFonts w:ascii="Arial" w:hAnsi="Arial" w:cs="Arial"/>
                <w:sz w:val="24"/>
                <w:szCs w:val="24"/>
              </w:rPr>
            </w:pPr>
            <w:r>
              <w:rPr>
                <w:rFonts w:ascii="Arial" w:hAnsi="Arial" w:cs="Arial"/>
                <w:sz w:val="24"/>
                <w:szCs w:val="24"/>
              </w:rPr>
              <w:t>Communicate with others using a few simple, rehearsed words</w:t>
            </w:r>
          </w:p>
          <w:p w14:paraId="44C1A6B9" w14:textId="77777777" w:rsidR="005A2409" w:rsidRPr="005A2409" w:rsidRDefault="005A2409" w:rsidP="00A34BBB">
            <w:pPr>
              <w:rPr>
                <w:rFonts w:ascii="Arial" w:hAnsi="Arial" w:cs="Arial"/>
                <w:sz w:val="24"/>
                <w:szCs w:val="24"/>
              </w:rPr>
            </w:pPr>
            <w:r>
              <w:rPr>
                <w:rFonts w:ascii="Arial" w:hAnsi="Arial" w:cs="Arial"/>
                <w:sz w:val="24"/>
                <w:szCs w:val="24"/>
              </w:rPr>
              <w:t>Chorus new sounds to help develop accurate pronunciation and intonation</w:t>
            </w:r>
          </w:p>
        </w:tc>
        <w:tc>
          <w:tcPr>
            <w:tcW w:w="5245" w:type="dxa"/>
            <w:gridSpan w:val="2"/>
          </w:tcPr>
          <w:p w14:paraId="5425E338" w14:textId="77777777" w:rsidR="00FF16A3" w:rsidRDefault="005A2409" w:rsidP="00A34BBB">
            <w:r>
              <w:t xml:space="preserve">Say yes, no, hello, goodbye, please, </w:t>
            </w:r>
            <w:proofErr w:type="spellStart"/>
            <w:r>
              <w:t>thankyou</w:t>
            </w:r>
            <w:proofErr w:type="spellEnd"/>
            <w:r>
              <w:t>, happy birthday</w:t>
            </w:r>
          </w:p>
          <w:p w14:paraId="4C8AB748" w14:textId="77777777" w:rsidR="005A2409" w:rsidRDefault="005A2409" w:rsidP="00A34BBB"/>
          <w:p w14:paraId="00A61A21" w14:textId="77777777" w:rsidR="005A2409" w:rsidRDefault="005A2409" w:rsidP="00A34BBB">
            <w:r>
              <w:t>Say numbers 1-10 in sequence</w:t>
            </w:r>
          </w:p>
          <w:p w14:paraId="7F4516B6" w14:textId="77777777" w:rsidR="005A2409" w:rsidRDefault="005A2409" w:rsidP="00A34BBB">
            <w:r>
              <w:t>Answer 2-3 simple questions with a short rehearsed response (</w:t>
            </w:r>
            <w:proofErr w:type="spellStart"/>
            <w:r>
              <w:t>eg</w:t>
            </w:r>
            <w:proofErr w:type="spellEnd"/>
            <w:r>
              <w:t>: name, age, hometown)</w:t>
            </w:r>
          </w:p>
          <w:p w14:paraId="18854333" w14:textId="77777777" w:rsidR="005A2409" w:rsidRDefault="005A2409" w:rsidP="00A34BBB">
            <w:r>
              <w:t>Play games in the target language</w:t>
            </w:r>
          </w:p>
          <w:p w14:paraId="4B6FBCF0" w14:textId="77777777" w:rsidR="005A2409" w:rsidRDefault="005A2409" w:rsidP="00A34BBB">
            <w:r>
              <w:t>Chorus words, repeat modelled words (a few fruits, animals, modes of transport, colours)</w:t>
            </w:r>
          </w:p>
          <w:p w14:paraId="18B032FC" w14:textId="77777777" w:rsidR="005A2409" w:rsidRDefault="005A2409" w:rsidP="00A34BBB">
            <w:r>
              <w:t>Imitate sounds</w:t>
            </w:r>
          </w:p>
          <w:p w14:paraId="3AA0A153" w14:textId="77777777" w:rsidR="006C1221" w:rsidRDefault="006C1221" w:rsidP="00A34BBB"/>
          <w:p w14:paraId="3F59B456" w14:textId="77777777" w:rsidR="006C1221" w:rsidRDefault="006C1221" w:rsidP="00A34BBB"/>
          <w:p w14:paraId="6F681025" w14:textId="77777777" w:rsidR="006C1221" w:rsidRDefault="006C1221" w:rsidP="00A34BBB"/>
          <w:p w14:paraId="06405188" w14:textId="77777777" w:rsidR="006C1221" w:rsidRDefault="006C1221" w:rsidP="00A34BBB"/>
        </w:tc>
        <w:tc>
          <w:tcPr>
            <w:tcW w:w="5670" w:type="dxa"/>
            <w:gridSpan w:val="2"/>
          </w:tcPr>
          <w:p w14:paraId="6C848C12" w14:textId="77777777" w:rsidR="00FF16A3" w:rsidRDefault="005A2409" w:rsidP="00A34BBB">
            <w:r>
              <w:t>Answer a limited number of questions such as name and age which they have practised weekly</w:t>
            </w:r>
          </w:p>
          <w:p w14:paraId="33FE7B30" w14:textId="77777777" w:rsidR="005A2409" w:rsidRDefault="005A2409" w:rsidP="00A34BBB">
            <w:r>
              <w:t>Pronounce practised single words with good pronunciation and intonation</w:t>
            </w:r>
          </w:p>
          <w:p w14:paraId="44C8A299" w14:textId="77777777" w:rsidR="005A2409" w:rsidRDefault="005A2409" w:rsidP="00A34BBB">
            <w:r>
              <w:t>Count to 10</w:t>
            </w:r>
          </w:p>
          <w:p w14:paraId="6012B055" w14:textId="77777777" w:rsidR="005A2409" w:rsidRDefault="005A2409" w:rsidP="00A34BBB"/>
        </w:tc>
      </w:tr>
      <w:tr w:rsidR="006C1221" w14:paraId="70FD1B0F" w14:textId="77777777" w:rsidTr="006844E4">
        <w:tc>
          <w:tcPr>
            <w:tcW w:w="14992" w:type="dxa"/>
            <w:gridSpan w:val="5"/>
          </w:tcPr>
          <w:p w14:paraId="49F256EA" w14:textId="77777777" w:rsidR="006C1221" w:rsidRDefault="006C1221" w:rsidP="006C1221">
            <w:pPr>
              <w:jc w:val="center"/>
            </w:pPr>
            <w:r w:rsidRPr="006C1221">
              <w:rPr>
                <w:rFonts w:ascii="Arial" w:hAnsi="Arial" w:cs="Arial"/>
                <w:b/>
                <w:sz w:val="24"/>
                <w:szCs w:val="24"/>
              </w:rPr>
              <w:t>Stories, songs and rhymes</w:t>
            </w:r>
          </w:p>
        </w:tc>
      </w:tr>
      <w:tr w:rsidR="006C1221" w14:paraId="058DE269" w14:textId="77777777" w:rsidTr="004B0225">
        <w:tc>
          <w:tcPr>
            <w:tcW w:w="4997" w:type="dxa"/>
            <w:gridSpan w:val="2"/>
          </w:tcPr>
          <w:p w14:paraId="3903F64D" w14:textId="77777777" w:rsidR="006C1221" w:rsidRPr="006C1221" w:rsidRDefault="006C1221" w:rsidP="006C1221">
            <w:pPr>
              <w:rPr>
                <w:rFonts w:ascii="Arial" w:hAnsi="Arial" w:cs="Arial"/>
                <w:sz w:val="24"/>
                <w:szCs w:val="24"/>
              </w:rPr>
            </w:pPr>
            <w:r>
              <w:rPr>
                <w:rFonts w:ascii="Arial" w:hAnsi="Arial" w:cs="Arial"/>
                <w:sz w:val="24"/>
                <w:szCs w:val="24"/>
              </w:rPr>
              <w:t>Join in with actions to accompany rehearsed songs, stories and rhymes</w:t>
            </w:r>
          </w:p>
        </w:tc>
        <w:tc>
          <w:tcPr>
            <w:tcW w:w="4997" w:type="dxa"/>
            <w:gridSpan w:val="2"/>
          </w:tcPr>
          <w:p w14:paraId="680CB885" w14:textId="77777777" w:rsidR="006C1221" w:rsidRDefault="006C1221" w:rsidP="006C1221">
            <w:pPr>
              <w:rPr>
                <w:rFonts w:ascii="Arial" w:hAnsi="Arial" w:cs="Arial"/>
                <w:sz w:val="24"/>
                <w:szCs w:val="24"/>
              </w:rPr>
            </w:pPr>
            <w:r>
              <w:rPr>
                <w:rFonts w:ascii="Arial" w:hAnsi="Arial" w:cs="Arial"/>
                <w:sz w:val="24"/>
                <w:szCs w:val="24"/>
              </w:rPr>
              <w:t xml:space="preserve">Listen and begin to understand a few specific familiar words in songs and stories </w:t>
            </w:r>
          </w:p>
          <w:p w14:paraId="4B0FAA45" w14:textId="77777777" w:rsidR="006C1221" w:rsidRDefault="006C1221" w:rsidP="006C1221">
            <w:pPr>
              <w:rPr>
                <w:rFonts w:ascii="Arial" w:hAnsi="Arial" w:cs="Arial"/>
                <w:sz w:val="24"/>
                <w:szCs w:val="24"/>
              </w:rPr>
            </w:pPr>
            <w:r>
              <w:rPr>
                <w:rFonts w:ascii="Arial" w:hAnsi="Arial" w:cs="Arial"/>
                <w:sz w:val="24"/>
                <w:szCs w:val="24"/>
              </w:rPr>
              <w:t>Perform finger rhymes</w:t>
            </w:r>
          </w:p>
          <w:p w14:paraId="3303FEBF" w14:textId="77777777" w:rsidR="006C1221" w:rsidRDefault="006C1221" w:rsidP="006C1221">
            <w:pPr>
              <w:rPr>
                <w:rFonts w:ascii="Arial" w:hAnsi="Arial" w:cs="Arial"/>
                <w:sz w:val="24"/>
                <w:szCs w:val="24"/>
              </w:rPr>
            </w:pPr>
            <w:r>
              <w:rPr>
                <w:rFonts w:ascii="Arial" w:hAnsi="Arial" w:cs="Arial"/>
                <w:sz w:val="24"/>
                <w:szCs w:val="24"/>
              </w:rPr>
              <w:t>Perform actions to a small selection of familiar songs and stories</w:t>
            </w:r>
          </w:p>
          <w:p w14:paraId="3B50AB85" w14:textId="77777777" w:rsidR="006C1221" w:rsidRPr="006C1221" w:rsidRDefault="006C1221" w:rsidP="006C1221">
            <w:pPr>
              <w:rPr>
                <w:rFonts w:ascii="Arial" w:hAnsi="Arial" w:cs="Arial"/>
                <w:sz w:val="24"/>
                <w:szCs w:val="24"/>
              </w:rPr>
            </w:pPr>
            <w:r>
              <w:rPr>
                <w:rFonts w:ascii="Arial" w:hAnsi="Arial" w:cs="Arial"/>
                <w:sz w:val="24"/>
                <w:szCs w:val="24"/>
              </w:rPr>
              <w:t>Compare French and English traditional stories</w:t>
            </w:r>
          </w:p>
        </w:tc>
        <w:tc>
          <w:tcPr>
            <w:tcW w:w="4998" w:type="dxa"/>
          </w:tcPr>
          <w:p w14:paraId="20D0E7C2" w14:textId="77777777" w:rsidR="006C1221" w:rsidRDefault="006C1221" w:rsidP="006C1221">
            <w:pPr>
              <w:rPr>
                <w:rFonts w:ascii="Arial" w:hAnsi="Arial" w:cs="Arial"/>
                <w:sz w:val="24"/>
                <w:szCs w:val="24"/>
              </w:rPr>
            </w:pPr>
            <w:r>
              <w:rPr>
                <w:rFonts w:ascii="Arial" w:hAnsi="Arial" w:cs="Arial"/>
                <w:sz w:val="24"/>
                <w:szCs w:val="24"/>
              </w:rPr>
              <w:t>Listen to a familiar song and perform the actions with confidence</w:t>
            </w:r>
          </w:p>
          <w:p w14:paraId="0957BA2C" w14:textId="77777777" w:rsidR="006C1221" w:rsidRPr="006C1221" w:rsidRDefault="006C1221" w:rsidP="006C1221">
            <w:pPr>
              <w:rPr>
                <w:rFonts w:ascii="Arial" w:hAnsi="Arial" w:cs="Arial"/>
                <w:sz w:val="24"/>
                <w:szCs w:val="24"/>
              </w:rPr>
            </w:pPr>
            <w:r>
              <w:rPr>
                <w:rFonts w:ascii="Arial" w:hAnsi="Arial" w:cs="Arial"/>
                <w:sz w:val="24"/>
                <w:szCs w:val="24"/>
              </w:rPr>
              <w:t>Enjoy listening to songs and stories</w:t>
            </w:r>
          </w:p>
        </w:tc>
      </w:tr>
      <w:tr w:rsidR="006C1221" w14:paraId="65E8D94E" w14:textId="77777777" w:rsidTr="00D05402">
        <w:tc>
          <w:tcPr>
            <w:tcW w:w="14992" w:type="dxa"/>
            <w:gridSpan w:val="5"/>
          </w:tcPr>
          <w:p w14:paraId="2F338101" w14:textId="77777777" w:rsidR="006C1221" w:rsidRPr="006C1221" w:rsidRDefault="006C1221" w:rsidP="006C1221">
            <w:pPr>
              <w:jc w:val="center"/>
              <w:rPr>
                <w:rFonts w:ascii="Arial" w:hAnsi="Arial" w:cs="Arial"/>
                <w:b/>
                <w:sz w:val="24"/>
                <w:szCs w:val="24"/>
              </w:rPr>
            </w:pPr>
            <w:r>
              <w:rPr>
                <w:rFonts w:ascii="Arial" w:hAnsi="Arial" w:cs="Arial"/>
                <w:b/>
                <w:sz w:val="24"/>
                <w:szCs w:val="24"/>
              </w:rPr>
              <w:lastRenderedPageBreak/>
              <w:t>Intercultural Understanding</w:t>
            </w:r>
          </w:p>
        </w:tc>
      </w:tr>
      <w:tr w:rsidR="006C1221" w14:paraId="3F904CD8" w14:textId="77777777" w:rsidTr="004B0225">
        <w:tc>
          <w:tcPr>
            <w:tcW w:w="4997" w:type="dxa"/>
            <w:gridSpan w:val="2"/>
          </w:tcPr>
          <w:p w14:paraId="30E56C4A" w14:textId="77777777" w:rsidR="006C1221" w:rsidRDefault="006C1221" w:rsidP="006C1221">
            <w:pPr>
              <w:rPr>
                <w:rFonts w:ascii="Arial" w:hAnsi="Arial" w:cs="Arial"/>
                <w:sz w:val="24"/>
                <w:szCs w:val="24"/>
              </w:rPr>
            </w:pPr>
            <w:r>
              <w:rPr>
                <w:rFonts w:ascii="Arial" w:hAnsi="Arial" w:cs="Arial"/>
                <w:sz w:val="24"/>
                <w:szCs w:val="24"/>
              </w:rPr>
              <w:t>Start to show awareness of cultural diversity</w:t>
            </w:r>
          </w:p>
        </w:tc>
        <w:tc>
          <w:tcPr>
            <w:tcW w:w="4997" w:type="dxa"/>
            <w:gridSpan w:val="2"/>
          </w:tcPr>
          <w:p w14:paraId="6C781C63" w14:textId="77777777" w:rsidR="006C1221" w:rsidRDefault="006C1221" w:rsidP="006C1221">
            <w:pPr>
              <w:rPr>
                <w:rFonts w:ascii="Arial" w:hAnsi="Arial" w:cs="Arial"/>
                <w:sz w:val="24"/>
                <w:szCs w:val="24"/>
              </w:rPr>
            </w:pPr>
            <w:r>
              <w:rPr>
                <w:rFonts w:ascii="Arial" w:hAnsi="Arial" w:cs="Arial"/>
                <w:sz w:val="24"/>
                <w:szCs w:val="24"/>
              </w:rPr>
              <w:t>Identify France as a country where French is spoken</w:t>
            </w:r>
          </w:p>
          <w:p w14:paraId="56E5E312" w14:textId="77777777" w:rsidR="006C1221" w:rsidRDefault="006C1221" w:rsidP="006C1221">
            <w:pPr>
              <w:rPr>
                <w:rFonts w:ascii="Arial" w:hAnsi="Arial" w:cs="Arial"/>
                <w:sz w:val="24"/>
                <w:szCs w:val="24"/>
              </w:rPr>
            </w:pPr>
            <w:r>
              <w:rPr>
                <w:rFonts w:ascii="Arial" w:hAnsi="Arial" w:cs="Arial"/>
                <w:sz w:val="24"/>
                <w:szCs w:val="24"/>
              </w:rPr>
              <w:t>Discuss transport to France</w:t>
            </w:r>
          </w:p>
          <w:p w14:paraId="4C4512F6" w14:textId="77777777" w:rsidR="006C1221" w:rsidRDefault="006C1221" w:rsidP="006C1221">
            <w:pPr>
              <w:rPr>
                <w:rFonts w:ascii="Arial" w:hAnsi="Arial" w:cs="Arial"/>
                <w:sz w:val="24"/>
                <w:szCs w:val="24"/>
              </w:rPr>
            </w:pPr>
            <w:r>
              <w:rPr>
                <w:rFonts w:ascii="Arial" w:hAnsi="Arial" w:cs="Arial"/>
                <w:sz w:val="24"/>
                <w:szCs w:val="24"/>
              </w:rPr>
              <w:t>Discuss what other languages are spoken by children in the class</w:t>
            </w:r>
          </w:p>
          <w:p w14:paraId="10F55703" w14:textId="77777777" w:rsidR="006C1221" w:rsidRDefault="006C1221" w:rsidP="006C1221">
            <w:pPr>
              <w:rPr>
                <w:rFonts w:ascii="Arial" w:hAnsi="Arial" w:cs="Arial"/>
                <w:sz w:val="24"/>
                <w:szCs w:val="24"/>
              </w:rPr>
            </w:pPr>
            <w:r>
              <w:rPr>
                <w:rFonts w:ascii="Arial" w:hAnsi="Arial" w:cs="Arial"/>
                <w:sz w:val="24"/>
                <w:szCs w:val="24"/>
              </w:rPr>
              <w:t>Handle euros</w:t>
            </w:r>
          </w:p>
          <w:p w14:paraId="2F17DA4B" w14:textId="77777777" w:rsidR="006C1221" w:rsidRDefault="006C1221" w:rsidP="006C1221">
            <w:pPr>
              <w:rPr>
                <w:rFonts w:ascii="Arial" w:hAnsi="Arial" w:cs="Arial"/>
                <w:sz w:val="24"/>
                <w:szCs w:val="24"/>
              </w:rPr>
            </w:pPr>
            <w:r>
              <w:rPr>
                <w:rFonts w:ascii="Arial" w:hAnsi="Arial" w:cs="Arial"/>
                <w:sz w:val="24"/>
                <w:szCs w:val="24"/>
              </w:rPr>
              <w:t xml:space="preserve">Discuss and take part in a few French traditions </w:t>
            </w:r>
          </w:p>
        </w:tc>
        <w:tc>
          <w:tcPr>
            <w:tcW w:w="4998" w:type="dxa"/>
          </w:tcPr>
          <w:p w14:paraId="411E3EAC" w14:textId="77777777" w:rsidR="006C1221" w:rsidRDefault="006C1221" w:rsidP="006C1221">
            <w:pPr>
              <w:rPr>
                <w:rFonts w:ascii="Arial" w:hAnsi="Arial" w:cs="Arial"/>
                <w:sz w:val="24"/>
                <w:szCs w:val="24"/>
              </w:rPr>
            </w:pPr>
            <w:r>
              <w:rPr>
                <w:rFonts w:ascii="Arial" w:hAnsi="Arial" w:cs="Arial"/>
                <w:sz w:val="24"/>
                <w:szCs w:val="24"/>
              </w:rPr>
              <w:t>Name 1 or 2 languages other than English</w:t>
            </w:r>
          </w:p>
          <w:p w14:paraId="405714A4" w14:textId="77777777" w:rsidR="006C1221" w:rsidRDefault="006C1221" w:rsidP="006C1221">
            <w:pPr>
              <w:rPr>
                <w:rFonts w:ascii="Arial" w:hAnsi="Arial" w:cs="Arial"/>
                <w:sz w:val="24"/>
                <w:szCs w:val="24"/>
              </w:rPr>
            </w:pPr>
            <w:r>
              <w:rPr>
                <w:rFonts w:ascii="Arial" w:hAnsi="Arial" w:cs="Arial"/>
                <w:sz w:val="24"/>
                <w:szCs w:val="24"/>
              </w:rPr>
              <w:t xml:space="preserve">Identify France as the country where French is spoken </w:t>
            </w:r>
          </w:p>
          <w:p w14:paraId="67BFAE58" w14:textId="77777777" w:rsidR="006C1221" w:rsidRDefault="006C1221" w:rsidP="006C1221">
            <w:pPr>
              <w:rPr>
                <w:rFonts w:ascii="Arial" w:hAnsi="Arial" w:cs="Arial"/>
                <w:sz w:val="24"/>
                <w:szCs w:val="24"/>
              </w:rPr>
            </w:pPr>
            <w:r>
              <w:rPr>
                <w:rFonts w:ascii="Arial" w:hAnsi="Arial" w:cs="Arial"/>
                <w:sz w:val="24"/>
                <w:szCs w:val="24"/>
              </w:rPr>
              <w:t>Name 2 or 3 traditions</w:t>
            </w:r>
          </w:p>
        </w:tc>
      </w:tr>
      <w:tr w:rsidR="006C1221" w14:paraId="577F7260" w14:textId="77777777" w:rsidTr="00642184">
        <w:tc>
          <w:tcPr>
            <w:tcW w:w="14992" w:type="dxa"/>
            <w:gridSpan w:val="5"/>
            <w:shd w:val="clear" w:color="auto" w:fill="00B0F0"/>
          </w:tcPr>
          <w:p w14:paraId="1DE0E35F" w14:textId="77777777" w:rsidR="006C1221" w:rsidRPr="006C1221" w:rsidRDefault="006C1221" w:rsidP="006C1221">
            <w:pPr>
              <w:jc w:val="center"/>
              <w:rPr>
                <w:rFonts w:ascii="Arial" w:hAnsi="Arial" w:cs="Arial"/>
                <w:b/>
                <w:sz w:val="24"/>
                <w:szCs w:val="24"/>
              </w:rPr>
            </w:pPr>
            <w:r>
              <w:rPr>
                <w:rFonts w:ascii="Arial" w:hAnsi="Arial" w:cs="Arial"/>
                <w:b/>
                <w:sz w:val="24"/>
                <w:szCs w:val="24"/>
              </w:rPr>
              <w:t>Key Stage 1</w:t>
            </w:r>
          </w:p>
        </w:tc>
      </w:tr>
      <w:tr w:rsidR="00642184" w14:paraId="597711E6" w14:textId="77777777" w:rsidTr="009F0458">
        <w:tc>
          <w:tcPr>
            <w:tcW w:w="14992" w:type="dxa"/>
            <w:gridSpan w:val="5"/>
          </w:tcPr>
          <w:p w14:paraId="4F53B5ED" w14:textId="77777777" w:rsidR="00642184" w:rsidRDefault="00642184" w:rsidP="006C1221">
            <w:pPr>
              <w:jc w:val="center"/>
              <w:rPr>
                <w:rFonts w:ascii="Arial" w:hAnsi="Arial" w:cs="Arial"/>
                <w:b/>
                <w:sz w:val="24"/>
                <w:szCs w:val="24"/>
              </w:rPr>
            </w:pPr>
            <w:r>
              <w:rPr>
                <w:rFonts w:ascii="Arial" w:hAnsi="Arial" w:cs="Arial"/>
                <w:b/>
                <w:sz w:val="24"/>
                <w:szCs w:val="24"/>
              </w:rPr>
              <w:t>Listening</w:t>
            </w:r>
          </w:p>
        </w:tc>
      </w:tr>
      <w:tr w:rsidR="006C1221" w14:paraId="5CFABE40" w14:textId="77777777" w:rsidTr="004B0225">
        <w:tc>
          <w:tcPr>
            <w:tcW w:w="4997" w:type="dxa"/>
            <w:gridSpan w:val="2"/>
          </w:tcPr>
          <w:p w14:paraId="47F6855D" w14:textId="77777777" w:rsidR="006C1221" w:rsidRDefault="00DE53D9" w:rsidP="006C1221">
            <w:pPr>
              <w:rPr>
                <w:rFonts w:ascii="Arial" w:hAnsi="Arial" w:cs="Arial"/>
                <w:sz w:val="24"/>
                <w:szCs w:val="24"/>
              </w:rPr>
            </w:pPr>
            <w:r>
              <w:rPr>
                <w:rFonts w:ascii="Arial" w:hAnsi="Arial" w:cs="Arial"/>
                <w:sz w:val="24"/>
                <w:szCs w:val="24"/>
              </w:rPr>
              <w:t>Listen and respond to familiar spoken words and a selection of phrases</w:t>
            </w:r>
          </w:p>
        </w:tc>
        <w:tc>
          <w:tcPr>
            <w:tcW w:w="4997" w:type="dxa"/>
            <w:gridSpan w:val="2"/>
          </w:tcPr>
          <w:p w14:paraId="57670E56" w14:textId="77777777" w:rsidR="006C1221" w:rsidRDefault="00DE53D9" w:rsidP="006C1221">
            <w:pPr>
              <w:rPr>
                <w:rFonts w:ascii="Arial" w:hAnsi="Arial" w:cs="Arial"/>
                <w:sz w:val="24"/>
                <w:szCs w:val="24"/>
              </w:rPr>
            </w:pPr>
            <w:r>
              <w:rPr>
                <w:rFonts w:ascii="Arial" w:hAnsi="Arial" w:cs="Arial"/>
                <w:sz w:val="24"/>
                <w:szCs w:val="24"/>
              </w:rPr>
              <w:t xml:space="preserve">Use movement in response to simple classroom instructions </w:t>
            </w:r>
          </w:p>
          <w:p w14:paraId="279DD302" w14:textId="77777777" w:rsidR="00DE53D9" w:rsidRDefault="00DE53D9" w:rsidP="006C1221">
            <w:pPr>
              <w:rPr>
                <w:rFonts w:ascii="Arial" w:hAnsi="Arial" w:cs="Arial"/>
                <w:sz w:val="24"/>
                <w:szCs w:val="24"/>
              </w:rPr>
            </w:pPr>
            <w:r>
              <w:rPr>
                <w:rFonts w:ascii="Arial" w:hAnsi="Arial" w:cs="Arial"/>
                <w:sz w:val="24"/>
                <w:szCs w:val="24"/>
              </w:rPr>
              <w:t>Draw a picture to show understanding of familiar words</w:t>
            </w:r>
          </w:p>
          <w:p w14:paraId="6CB4BE6D" w14:textId="77777777" w:rsidR="00DE53D9" w:rsidRDefault="00DE53D9" w:rsidP="006C1221">
            <w:pPr>
              <w:rPr>
                <w:rFonts w:ascii="Arial" w:hAnsi="Arial" w:cs="Arial"/>
                <w:sz w:val="24"/>
                <w:szCs w:val="24"/>
              </w:rPr>
            </w:pPr>
            <w:r>
              <w:rPr>
                <w:rFonts w:ascii="Arial" w:hAnsi="Arial" w:cs="Arial"/>
                <w:sz w:val="24"/>
                <w:szCs w:val="24"/>
              </w:rPr>
              <w:t>Use gesture, hold up a picture to identify specific words when listening to songs and simple stories</w:t>
            </w:r>
          </w:p>
          <w:p w14:paraId="6CFA5F78" w14:textId="77777777" w:rsidR="00DE53D9" w:rsidRDefault="00DE53D9" w:rsidP="006C1221">
            <w:pPr>
              <w:rPr>
                <w:rFonts w:ascii="Arial" w:hAnsi="Arial" w:cs="Arial"/>
                <w:sz w:val="24"/>
                <w:szCs w:val="24"/>
              </w:rPr>
            </w:pPr>
            <w:r>
              <w:rPr>
                <w:rFonts w:ascii="Arial" w:hAnsi="Arial" w:cs="Arial"/>
                <w:sz w:val="24"/>
                <w:szCs w:val="24"/>
              </w:rPr>
              <w:t>Begin to join in the chorus when listening to a song</w:t>
            </w:r>
          </w:p>
          <w:p w14:paraId="5C2D72CE" w14:textId="77777777" w:rsidR="00DE53D9" w:rsidRDefault="00DE53D9" w:rsidP="006C1221">
            <w:pPr>
              <w:rPr>
                <w:rFonts w:ascii="Arial" w:hAnsi="Arial" w:cs="Arial"/>
                <w:sz w:val="24"/>
                <w:szCs w:val="24"/>
              </w:rPr>
            </w:pPr>
            <w:r>
              <w:rPr>
                <w:rFonts w:ascii="Arial" w:hAnsi="Arial" w:cs="Arial"/>
                <w:sz w:val="24"/>
                <w:szCs w:val="24"/>
              </w:rPr>
              <w:t xml:space="preserve">Recognise numbers 1-16 and begin </w:t>
            </w:r>
            <w:r w:rsidR="00642184">
              <w:rPr>
                <w:rFonts w:ascii="Arial" w:hAnsi="Arial" w:cs="Arial"/>
                <w:sz w:val="24"/>
                <w:szCs w:val="24"/>
              </w:rPr>
              <w:t>to understand numbers from 17-20</w:t>
            </w:r>
          </w:p>
          <w:p w14:paraId="569A3E8C" w14:textId="77777777" w:rsidR="00642184" w:rsidRDefault="00642184" w:rsidP="006C1221">
            <w:pPr>
              <w:rPr>
                <w:rFonts w:ascii="Arial" w:hAnsi="Arial" w:cs="Arial"/>
                <w:sz w:val="24"/>
                <w:szCs w:val="24"/>
              </w:rPr>
            </w:pPr>
          </w:p>
        </w:tc>
        <w:tc>
          <w:tcPr>
            <w:tcW w:w="4998" w:type="dxa"/>
          </w:tcPr>
          <w:p w14:paraId="765E6868" w14:textId="77777777" w:rsidR="006C1221" w:rsidRDefault="00DE53D9" w:rsidP="006C1221">
            <w:pPr>
              <w:rPr>
                <w:rFonts w:ascii="Arial" w:hAnsi="Arial" w:cs="Arial"/>
                <w:sz w:val="24"/>
                <w:szCs w:val="24"/>
              </w:rPr>
            </w:pPr>
            <w:r>
              <w:rPr>
                <w:rFonts w:ascii="Arial" w:hAnsi="Arial" w:cs="Arial"/>
                <w:sz w:val="24"/>
                <w:szCs w:val="24"/>
              </w:rPr>
              <w:t>Follow simple classroom instructions</w:t>
            </w:r>
          </w:p>
          <w:p w14:paraId="1ED85F09" w14:textId="77777777" w:rsidR="00DE53D9" w:rsidRDefault="00DE53D9" w:rsidP="006C1221">
            <w:pPr>
              <w:rPr>
                <w:rFonts w:ascii="Arial" w:hAnsi="Arial" w:cs="Arial"/>
                <w:sz w:val="24"/>
                <w:szCs w:val="24"/>
              </w:rPr>
            </w:pPr>
            <w:r>
              <w:rPr>
                <w:rFonts w:ascii="Arial" w:hAnsi="Arial" w:cs="Arial"/>
                <w:sz w:val="24"/>
                <w:szCs w:val="24"/>
              </w:rPr>
              <w:t>Enjoy listening to songs and stories</w:t>
            </w:r>
          </w:p>
          <w:p w14:paraId="6DC29C7B" w14:textId="77777777" w:rsidR="00DE53D9" w:rsidRDefault="00DE53D9" w:rsidP="006C1221">
            <w:pPr>
              <w:rPr>
                <w:rFonts w:ascii="Arial" w:hAnsi="Arial" w:cs="Arial"/>
                <w:sz w:val="24"/>
                <w:szCs w:val="24"/>
              </w:rPr>
            </w:pPr>
            <w:r>
              <w:rPr>
                <w:rFonts w:ascii="Arial" w:hAnsi="Arial" w:cs="Arial"/>
                <w:sz w:val="24"/>
                <w:szCs w:val="24"/>
              </w:rPr>
              <w:t>Listen carefully and identify a few familiar words in songs and simple stories</w:t>
            </w:r>
          </w:p>
          <w:p w14:paraId="5DFA0E12" w14:textId="77777777" w:rsidR="00DE53D9" w:rsidRDefault="00DE53D9" w:rsidP="006C1221">
            <w:pPr>
              <w:rPr>
                <w:rFonts w:ascii="Arial" w:hAnsi="Arial" w:cs="Arial"/>
                <w:sz w:val="24"/>
                <w:szCs w:val="24"/>
              </w:rPr>
            </w:pPr>
            <w:r>
              <w:rPr>
                <w:rFonts w:ascii="Arial" w:hAnsi="Arial" w:cs="Arial"/>
                <w:sz w:val="24"/>
                <w:szCs w:val="24"/>
              </w:rPr>
              <w:t>Recognise numbers to 16 with confidence and begin to understand numbers 17-20</w:t>
            </w:r>
          </w:p>
        </w:tc>
      </w:tr>
      <w:tr w:rsidR="00642184" w14:paraId="2A30875D" w14:textId="77777777" w:rsidTr="00825C85">
        <w:tc>
          <w:tcPr>
            <w:tcW w:w="14992" w:type="dxa"/>
            <w:gridSpan w:val="5"/>
          </w:tcPr>
          <w:p w14:paraId="1A6184CE" w14:textId="77777777" w:rsidR="00642184" w:rsidRPr="00642184" w:rsidRDefault="00642184" w:rsidP="00642184">
            <w:pPr>
              <w:jc w:val="center"/>
              <w:rPr>
                <w:rFonts w:ascii="Arial" w:hAnsi="Arial" w:cs="Arial"/>
                <w:b/>
                <w:sz w:val="24"/>
                <w:szCs w:val="24"/>
              </w:rPr>
            </w:pPr>
            <w:r w:rsidRPr="00642184">
              <w:rPr>
                <w:rFonts w:ascii="Arial" w:hAnsi="Arial" w:cs="Arial"/>
                <w:b/>
                <w:sz w:val="24"/>
                <w:szCs w:val="24"/>
              </w:rPr>
              <w:t>Speaking</w:t>
            </w:r>
          </w:p>
        </w:tc>
      </w:tr>
      <w:tr w:rsidR="00DE53D9" w14:paraId="2AE40385" w14:textId="77777777" w:rsidTr="004B0225">
        <w:tc>
          <w:tcPr>
            <w:tcW w:w="4997" w:type="dxa"/>
            <w:gridSpan w:val="2"/>
          </w:tcPr>
          <w:p w14:paraId="22C5BAED" w14:textId="77777777" w:rsidR="00DE53D9" w:rsidRDefault="00642184" w:rsidP="006C1221">
            <w:pPr>
              <w:rPr>
                <w:rFonts w:ascii="Arial" w:hAnsi="Arial" w:cs="Arial"/>
                <w:sz w:val="24"/>
                <w:szCs w:val="24"/>
              </w:rPr>
            </w:pPr>
            <w:r>
              <w:rPr>
                <w:rFonts w:ascii="Arial" w:hAnsi="Arial" w:cs="Arial"/>
                <w:sz w:val="24"/>
                <w:szCs w:val="24"/>
              </w:rPr>
              <w:t>Communicate with others using simple, rehearsed words and short phrases</w:t>
            </w:r>
          </w:p>
          <w:p w14:paraId="16A0DC29" w14:textId="77777777" w:rsidR="00642184" w:rsidRDefault="00642184" w:rsidP="006C1221">
            <w:pPr>
              <w:rPr>
                <w:rFonts w:ascii="Arial" w:hAnsi="Arial" w:cs="Arial"/>
                <w:sz w:val="24"/>
                <w:szCs w:val="24"/>
              </w:rPr>
            </w:pPr>
            <w:r>
              <w:rPr>
                <w:rFonts w:ascii="Arial" w:hAnsi="Arial" w:cs="Arial"/>
                <w:sz w:val="24"/>
                <w:szCs w:val="24"/>
              </w:rPr>
              <w:t xml:space="preserve">Explore the patterns and sounds of language to help develop accurate </w:t>
            </w:r>
            <w:proofErr w:type="spellStart"/>
            <w:r>
              <w:rPr>
                <w:rFonts w:ascii="Arial" w:hAnsi="Arial" w:cs="Arial"/>
                <w:sz w:val="24"/>
                <w:szCs w:val="24"/>
              </w:rPr>
              <w:t>procunciation</w:t>
            </w:r>
            <w:proofErr w:type="spellEnd"/>
            <w:r>
              <w:rPr>
                <w:rFonts w:ascii="Arial" w:hAnsi="Arial" w:cs="Arial"/>
                <w:sz w:val="24"/>
                <w:szCs w:val="24"/>
              </w:rPr>
              <w:t xml:space="preserve"> and intonation</w:t>
            </w:r>
          </w:p>
        </w:tc>
        <w:tc>
          <w:tcPr>
            <w:tcW w:w="4997" w:type="dxa"/>
            <w:gridSpan w:val="2"/>
          </w:tcPr>
          <w:p w14:paraId="342ABE01" w14:textId="77777777" w:rsidR="00DE53D9" w:rsidRDefault="00642184" w:rsidP="006C1221">
            <w:pPr>
              <w:rPr>
                <w:rFonts w:ascii="Arial" w:hAnsi="Arial" w:cs="Arial"/>
                <w:sz w:val="24"/>
                <w:szCs w:val="24"/>
              </w:rPr>
            </w:pPr>
            <w:r>
              <w:rPr>
                <w:rFonts w:ascii="Arial" w:hAnsi="Arial" w:cs="Arial"/>
                <w:sz w:val="24"/>
                <w:szCs w:val="24"/>
              </w:rPr>
              <w:t>Say how they are and where they live with confidence</w:t>
            </w:r>
          </w:p>
          <w:p w14:paraId="66C7ED2D" w14:textId="77777777" w:rsidR="00642184" w:rsidRDefault="00642184" w:rsidP="006C1221">
            <w:pPr>
              <w:rPr>
                <w:rFonts w:ascii="Arial" w:hAnsi="Arial" w:cs="Arial"/>
                <w:sz w:val="24"/>
                <w:szCs w:val="24"/>
              </w:rPr>
            </w:pPr>
            <w:r>
              <w:rPr>
                <w:rFonts w:ascii="Arial" w:hAnsi="Arial" w:cs="Arial"/>
                <w:sz w:val="24"/>
                <w:szCs w:val="24"/>
              </w:rPr>
              <w:t>Ask and answer two simple questions about self (name and age)</w:t>
            </w:r>
          </w:p>
          <w:p w14:paraId="1EE2B5C2" w14:textId="77777777" w:rsidR="00642184" w:rsidRDefault="00642184" w:rsidP="006C1221">
            <w:pPr>
              <w:rPr>
                <w:rFonts w:ascii="Arial" w:hAnsi="Arial" w:cs="Arial"/>
                <w:sz w:val="24"/>
                <w:szCs w:val="24"/>
              </w:rPr>
            </w:pPr>
            <w:r>
              <w:rPr>
                <w:rFonts w:ascii="Arial" w:hAnsi="Arial" w:cs="Arial"/>
                <w:sz w:val="24"/>
                <w:szCs w:val="24"/>
              </w:rPr>
              <w:t>Express likes in a basic manner using ‘</w:t>
            </w:r>
            <w:proofErr w:type="spellStart"/>
            <w:proofErr w:type="gramStart"/>
            <w:r>
              <w:rPr>
                <w:rFonts w:ascii="Arial" w:hAnsi="Arial" w:cs="Arial"/>
                <w:sz w:val="24"/>
                <w:szCs w:val="24"/>
              </w:rPr>
              <w:t>j’aime</w:t>
            </w:r>
            <w:proofErr w:type="spellEnd"/>
            <w:r>
              <w:rPr>
                <w:rFonts w:ascii="Arial" w:hAnsi="Arial" w:cs="Arial"/>
                <w:sz w:val="24"/>
                <w:szCs w:val="24"/>
              </w:rPr>
              <w:t>..</w:t>
            </w:r>
            <w:proofErr w:type="gramEnd"/>
            <w:r>
              <w:rPr>
                <w:rFonts w:ascii="Arial" w:hAnsi="Arial" w:cs="Arial"/>
                <w:sz w:val="24"/>
                <w:szCs w:val="24"/>
              </w:rPr>
              <w:t>’</w:t>
            </w:r>
          </w:p>
          <w:p w14:paraId="7A63A838" w14:textId="77777777" w:rsidR="00642184" w:rsidRDefault="00642184" w:rsidP="006C1221">
            <w:pPr>
              <w:rPr>
                <w:rFonts w:ascii="Arial" w:hAnsi="Arial" w:cs="Arial"/>
                <w:sz w:val="24"/>
                <w:szCs w:val="24"/>
              </w:rPr>
            </w:pPr>
            <w:r>
              <w:rPr>
                <w:rFonts w:ascii="Arial" w:hAnsi="Arial" w:cs="Arial"/>
                <w:sz w:val="24"/>
                <w:szCs w:val="24"/>
              </w:rPr>
              <w:t>Chorus new sounds and words to develop accurate pronunciation</w:t>
            </w:r>
          </w:p>
        </w:tc>
        <w:tc>
          <w:tcPr>
            <w:tcW w:w="4998" w:type="dxa"/>
          </w:tcPr>
          <w:p w14:paraId="5C3956E4" w14:textId="77777777" w:rsidR="00DE53D9" w:rsidRDefault="00642184" w:rsidP="006C1221">
            <w:pPr>
              <w:rPr>
                <w:rFonts w:ascii="Arial" w:hAnsi="Arial" w:cs="Arial"/>
                <w:sz w:val="24"/>
                <w:szCs w:val="24"/>
              </w:rPr>
            </w:pPr>
            <w:r>
              <w:rPr>
                <w:rFonts w:ascii="Arial" w:hAnsi="Arial" w:cs="Arial"/>
                <w:sz w:val="24"/>
                <w:szCs w:val="24"/>
              </w:rPr>
              <w:t>Answer questions which they have practised regularly on a limited range of topics (</w:t>
            </w:r>
            <w:proofErr w:type="spellStart"/>
            <w:r>
              <w:rPr>
                <w:rFonts w:ascii="Arial" w:hAnsi="Arial" w:cs="Arial"/>
                <w:sz w:val="24"/>
                <w:szCs w:val="24"/>
              </w:rPr>
              <w:t>eg</w:t>
            </w:r>
            <w:proofErr w:type="spellEnd"/>
            <w:r>
              <w:rPr>
                <w:rFonts w:ascii="Arial" w:hAnsi="Arial" w:cs="Arial"/>
                <w:sz w:val="24"/>
                <w:szCs w:val="24"/>
              </w:rPr>
              <w:t>: colour, foods)</w:t>
            </w:r>
          </w:p>
          <w:p w14:paraId="1EC74E0F" w14:textId="77777777" w:rsidR="00642184" w:rsidRDefault="00642184" w:rsidP="006C1221">
            <w:pPr>
              <w:rPr>
                <w:rFonts w:ascii="Arial" w:hAnsi="Arial" w:cs="Arial"/>
                <w:sz w:val="24"/>
                <w:szCs w:val="24"/>
              </w:rPr>
            </w:pPr>
            <w:r>
              <w:rPr>
                <w:rFonts w:ascii="Arial" w:hAnsi="Arial" w:cs="Arial"/>
                <w:sz w:val="24"/>
                <w:szCs w:val="24"/>
              </w:rPr>
              <w:t>Understand that making accurate sounds in another language means they will have to make different mouth movements</w:t>
            </w:r>
          </w:p>
          <w:p w14:paraId="5F0A5822" w14:textId="77777777" w:rsidR="00642184" w:rsidRDefault="00642184" w:rsidP="006C1221">
            <w:pPr>
              <w:rPr>
                <w:rFonts w:ascii="Arial" w:hAnsi="Arial" w:cs="Arial"/>
                <w:sz w:val="24"/>
                <w:szCs w:val="24"/>
              </w:rPr>
            </w:pPr>
            <w:r>
              <w:rPr>
                <w:rFonts w:ascii="Arial" w:hAnsi="Arial" w:cs="Arial"/>
                <w:sz w:val="24"/>
                <w:szCs w:val="24"/>
              </w:rPr>
              <w:t>Say familiar rehearsed language with reasonably accurate pronunciations</w:t>
            </w:r>
          </w:p>
        </w:tc>
      </w:tr>
      <w:tr w:rsidR="00642184" w14:paraId="0F346965" w14:textId="77777777" w:rsidTr="00F8328D">
        <w:tc>
          <w:tcPr>
            <w:tcW w:w="14992" w:type="dxa"/>
            <w:gridSpan w:val="5"/>
          </w:tcPr>
          <w:p w14:paraId="0867BFC4" w14:textId="77777777" w:rsidR="00642184" w:rsidRPr="00642184" w:rsidRDefault="00642184" w:rsidP="00642184">
            <w:pPr>
              <w:jc w:val="center"/>
              <w:rPr>
                <w:rFonts w:ascii="Arial" w:hAnsi="Arial" w:cs="Arial"/>
                <w:b/>
                <w:sz w:val="24"/>
                <w:szCs w:val="24"/>
              </w:rPr>
            </w:pPr>
            <w:r>
              <w:rPr>
                <w:rFonts w:ascii="Arial" w:hAnsi="Arial" w:cs="Arial"/>
                <w:b/>
                <w:sz w:val="24"/>
                <w:szCs w:val="24"/>
              </w:rPr>
              <w:lastRenderedPageBreak/>
              <w:t>Reading</w:t>
            </w:r>
          </w:p>
        </w:tc>
      </w:tr>
      <w:tr w:rsidR="00642184" w14:paraId="6883BF4A" w14:textId="77777777" w:rsidTr="004B0225">
        <w:tc>
          <w:tcPr>
            <w:tcW w:w="4997" w:type="dxa"/>
            <w:gridSpan w:val="2"/>
          </w:tcPr>
          <w:p w14:paraId="68BBFB17" w14:textId="77777777" w:rsidR="00642184" w:rsidRDefault="00642184" w:rsidP="006C1221">
            <w:pPr>
              <w:rPr>
                <w:rFonts w:ascii="Arial" w:hAnsi="Arial" w:cs="Arial"/>
                <w:sz w:val="24"/>
                <w:szCs w:val="24"/>
              </w:rPr>
            </w:pPr>
            <w:r>
              <w:rPr>
                <w:rFonts w:ascii="Arial" w:hAnsi="Arial" w:cs="Arial"/>
                <w:sz w:val="24"/>
                <w:szCs w:val="24"/>
              </w:rPr>
              <w:t>Recognise and understand some familiar written words</w:t>
            </w:r>
          </w:p>
        </w:tc>
        <w:tc>
          <w:tcPr>
            <w:tcW w:w="4997" w:type="dxa"/>
            <w:gridSpan w:val="2"/>
          </w:tcPr>
          <w:p w14:paraId="0E9C926D" w14:textId="77777777" w:rsidR="00642184" w:rsidRDefault="00642184" w:rsidP="006C1221">
            <w:pPr>
              <w:rPr>
                <w:rFonts w:ascii="Arial" w:hAnsi="Arial" w:cs="Arial"/>
                <w:sz w:val="24"/>
                <w:szCs w:val="24"/>
              </w:rPr>
            </w:pPr>
            <w:r>
              <w:rPr>
                <w:rFonts w:ascii="Arial" w:hAnsi="Arial" w:cs="Arial"/>
                <w:sz w:val="24"/>
                <w:szCs w:val="24"/>
              </w:rPr>
              <w:t>Read and understand a few familiar nouns and a few adjectives</w:t>
            </w:r>
          </w:p>
          <w:p w14:paraId="27AA16BF" w14:textId="77777777" w:rsidR="00642184" w:rsidRDefault="00642184" w:rsidP="006C1221">
            <w:pPr>
              <w:rPr>
                <w:rFonts w:ascii="Arial" w:hAnsi="Arial" w:cs="Arial"/>
                <w:sz w:val="24"/>
                <w:szCs w:val="24"/>
              </w:rPr>
            </w:pPr>
            <w:r>
              <w:rPr>
                <w:rFonts w:ascii="Arial" w:hAnsi="Arial" w:cs="Arial"/>
                <w:sz w:val="24"/>
                <w:szCs w:val="24"/>
              </w:rPr>
              <w:t>Read aloud some single words when modelled by the teacher</w:t>
            </w:r>
          </w:p>
          <w:p w14:paraId="43376B3D" w14:textId="77777777" w:rsidR="00642184" w:rsidRDefault="00642184" w:rsidP="006C1221">
            <w:pPr>
              <w:rPr>
                <w:rFonts w:ascii="Arial" w:hAnsi="Arial" w:cs="Arial"/>
                <w:sz w:val="24"/>
                <w:szCs w:val="24"/>
              </w:rPr>
            </w:pPr>
            <w:r>
              <w:rPr>
                <w:rFonts w:ascii="Arial" w:hAnsi="Arial" w:cs="Arial"/>
                <w:sz w:val="24"/>
                <w:szCs w:val="24"/>
              </w:rPr>
              <w:t>Match a picture to a noun</w:t>
            </w:r>
          </w:p>
        </w:tc>
        <w:tc>
          <w:tcPr>
            <w:tcW w:w="4998" w:type="dxa"/>
          </w:tcPr>
          <w:p w14:paraId="4019D26F" w14:textId="77777777" w:rsidR="00642184" w:rsidRDefault="00642184" w:rsidP="006C1221">
            <w:pPr>
              <w:rPr>
                <w:rFonts w:ascii="Arial" w:hAnsi="Arial" w:cs="Arial"/>
                <w:sz w:val="24"/>
                <w:szCs w:val="24"/>
              </w:rPr>
            </w:pPr>
            <w:r>
              <w:rPr>
                <w:rFonts w:ascii="Arial" w:hAnsi="Arial" w:cs="Arial"/>
                <w:sz w:val="24"/>
                <w:szCs w:val="24"/>
              </w:rPr>
              <w:t>Decipher some familiar words and five their meaning in English</w:t>
            </w:r>
          </w:p>
          <w:p w14:paraId="39AACCE8" w14:textId="77777777" w:rsidR="00642184" w:rsidRDefault="00642184" w:rsidP="006C1221">
            <w:pPr>
              <w:rPr>
                <w:rFonts w:ascii="Arial" w:hAnsi="Arial" w:cs="Arial"/>
                <w:sz w:val="24"/>
                <w:szCs w:val="24"/>
              </w:rPr>
            </w:pPr>
            <w:r>
              <w:rPr>
                <w:rFonts w:ascii="Arial" w:hAnsi="Arial" w:cs="Arial"/>
                <w:sz w:val="24"/>
                <w:szCs w:val="24"/>
              </w:rPr>
              <w:t>Read aloud, as a class or group, single words displayed on the board</w:t>
            </w:r>
          </w:p>
        </w:tc>
      </w:tr>
      <w:tr w:rsidR="00642184" w14:paraId="56C61CAB" w14:textId="77777777" w:rsidTr="00692CDB">
        <w:tc>
          <w:tcPr>
            <w:tcW w:w="14992" w:type="dxa"/>
            <w:gridSpan w:val="5"/>
          </w:tcPr>
          <w:p w14:paraId="214E6003" w14:textId="77777777" w:rsidR="00642184" w:rsidRPr="00642184" w:rsidRDefault="00642184" w:rsidP="00642184">
            <w:pPr>
              <w:jc w:val="center"/>
              <w:rPr>
                <w:rFonts w:ascii="Arial" w:hAnsi="Arial" w:cs="Arial"/>
                <w:b/>
                <w:sz w:val="24"/>
                <w:szCs w:val="24"/>
              </w:rPr>
            </w:pPr>
            <w:r>
              <w:rPr>
                <w:rFonts w:ascii="Arial" w:hAnsi="Arial" w:cs="Arial"/>
                <w:b/>
                <w:sz w:val="24"/>
                <w:szCs w:val="24"/>
              </w:rPr>
              <w:t>Writing</w:t>
            </w:r>
          </w:p>
        </w:tc>
      </w:tr>
      <w:tr w:rsidR="00642184" w14:paraId="54EA7E83" w14:textId="77777777" w:rsidTr="007320FB">
        <w:tc>
          <w:tcPr>
            <w:tcW w:w="4997" w:type="dxa"/>
            <w:gridSpan w:val="2"/>
          </w:tcPr>
          <w:p w14:paraId="0946B433" w14:textId="77777777" w:rsidR="00642184" w:rsidRPr="00642184" w:rsidRDefault="00642184" w:rsidP="006C1221">
            <w:pPr>
              <w:rPr>
                <w:rFonts w:ascii="Arial" w:hAnsi="Arial" w:cs="Arial"/>
                <w:sz w:val="24"/>
                <w:szCs w:val="24"/>
              </w:rPr>
            </w:pPr>
            <w:r>
              <w:rPr>
                <w:rFonts w:ascii="Arial" w:hAnsi="Arial" w:cs="Arial"/>
                <w:sz w:val="24"/>
                <w:szCs w:val="24"/>
              </w:rPr>
              <w:t>Write a few simple familiar words using a model</w:t>
            </w:r>
          </w:p>
        </w:tc>
        <w:tc>
          <w:tcPr>
            <w:tcW w:w="4997" w:type="dxa"/>
            <w:gridSpan w:val="2"/>
          </w:tcPr>
          <w:p w14:paraId="787BC777" w14:textId="77777777" w:rsidR="00642184" w:rsidRPr="00D51DB7" w:rsidRDefault="00642184" w:rsidP="006C1221">
            <w:pPr>
              <w:rPr>
                <w:rFonts w:ascii="Arial" w:hAnsi="Arial" w:cs="Arial"/>
                <w:sz w:val="24"/>
                <w:szCs w:val="24"/>
              </w:rPr>
            </w:pPr>
            <w:r w:rsidRPr="00D51DB7">
              <w:rPr>
                <w:rFonts w:ascii="Arial" w:hAnsi="Arial" w:cs="Arial"/>
                <w:sz w:val="24"/>
                <w:szCs w:val="24"/>
              </w:rPr>
              <w:t>Label a picture using a model</w:t>
            </w:r>
          </w:p>
          <w:p w14:paraId="3FA01040" w14:textId="77777777" w:rsidR="00642184" w:rsidRDefault="00642184" w:rsidP="006C1221">
            <w:pPr>
              <w:rPr>
                <w:rFonts w:ascii="Arial" w:hAnsi="Arial" w:cs="Arial"/>
                <w:b/>
                <w:sz w:val="24"/>
                <w:szCs w:val="24"/>
              </w:rPr>
            </w:pPr>
            <w:r w:rsidRPr="00D51DB7">
              <w:rPr>
                <w:rFonts w:ascii="Arial" w:hAnsi="Arial" w:cs="Arial"/>
                <w:sz w:val="24"/>
                <w:szCs w:val="24"/>
              </w:rPr>
              <w:t>Copy a few familiar words</w:t>
            </w:r>
          </w:p>
        </w:tc>
        <w:tc>
          <w:tcPr>
            <w:tcW w:w="4998" w:type="dxa"/>
          </w:tcPr>
          <w:p w14:paraId="7A9C3001" w14:textId="77777777" w:rsidR="00642184" w:rsidRPr="00D51DB7" w:rsidRDefault="00D51DB7" w:rsidP="006C1221">
            <w:pPr>
              <w:rPr>
                <w:rFonts w:ascii="Arial" w:hAnsi="Arial" w:cs="Arial"/>
                <w:sz w:val="24"/>
                <w:szCs w:val="24"/>
              </w:rPr>
            </w:pPr>
            <w:r>
              <w:rPr>
                <w:rFonts w:ascii="Arial" w:hAnsi="Arial" w:cs="Arial"/>
                <w:sz w:val="24"/>
                <w:szCs w:val="24"/>
              </w:rPr>
              <w:t>Copy familiar words</w:t>
            </w:r>
          </w:p>
        </w:tc>
      </w:tr>
      <w:tr w:rsidR="00D51DB7" w14:paraId="1817CA90" w14:textId="77777777" w:rsidTr="009C1833">
        <w:tc>
          <w:tcPr>
            <w:tcW w:w="14992" w:type="dxa"/>
            <w:gridSpan w:val="5"/>
          </w:tcPr>
          <w:p w14:paraId="43045403" w14:textId="77777777" w:rsidR="00D51DB7" w:rsidRPr="00D51DB7" w:rsidRDefault="00D51DB7" w:rsidP="00D51DB7">
            <w:pPr>
              <w:jc w:val="center"/>
              <w:rPr>
                <w:rFonts w:ascii="Arial" w:hAnsi="Arial" w:cs="Arial"/>
                <w:b/>
                <w:sz w:val="24"/>
                <w:szCs w:val="24"/>
              </w:rPr>
            </w:pPr>
            <w:r>
              <w:rPr>
                <w:rFonts w:ascii="Arial" w:hAnsi="Arial" w:cs="Arial"/>
                <w:b/>
                <w:sz w:val="24"/>
                <w:szCs w:val="24"/>
              </w:rPr>
              <w:t>Intercultural understanding</w:t>
            </w:r>
          </w:p>
        </w:tc>
      </w:tr>
      <w:tr w:rsidR="00D51DB7" w14:paraId="56295877" w14:textId="77777777" w:rsidTr="00623E12">
        <w:tc>
          <w:tcPr>
            <w:tcW w:w="4997" w:type="dxa"/>
            <w:gridSpan w:val="2"/>
          </w:tcPr>
          <w:p w14:paraId="63C2B720" w14:textId="77777777" w:rsidR="00D51DB7" w:rsidRPr="00D51DB7" w:rsidRDefault="00D51DB7" w:rsidP="00D51DB7">
            <w:pPr>
              <w:rPr>
                <w:rFonts w:ascii="Arial" w:hAnsi="Arial" w:cs="Arial"/>
                <w:sz w:val="24"/>
                <w:szCs w:val="24"/>
              </w:rPr>
            </w:pPr>
            <w:r>
              <w:rPr>
                <w:rFonts w:ascii="Arial" w:hAnsi="Arial" w:cs="Arial"/>
                <w:sz w:val="24"/>
                <w:szCs w:val="24"/>
              </w:rPr>
              <w:t>Show some awareness of cultural diversity</w:t>
            </w:r>
          </w:p>
        </w:tc>
        <w:tc>
          <w:tcPr>
            <w:tcW w:w="4997" w:type="dxa"/>
            <w:gridSpan w:val="2"/>
          </w:tcPr>
          <w:p w14:paraId="3FF82509" w14:textId="77777777" w:rsidR="00D51DB7" w:rsidRPr="00D51DB7" w:rsidRDefault="00D51DB7" w:rsidP="00D51DB7">
            <w:pPr>
              <w:rPr>
                <w:rFonts w:ascii="Arial" w:hAnsi="Arial" w:cs="Arial"/>
                <w:sz w:val="24"/>
                <w:szCs w:val="24"/>
              </w:rPr>
            </w:pPr>
            <w:r w:rsidRPr="00D51DB7">
              <w:rPr>
                <w:rFonts w:ascii="Arial" w:hAnsi="Arial" w:cs="Arial"/>
                <w:sz w:val="24"/>
                <w:szCs w:val="24"/>
              </w:rPr>
              <w:t>Discuss similarities and differences between French and British celebrations</w:t>
            </w:r>
          </w:p>
          <w:p w14:paraId="2DB19F04" w14:textId="77777777" w:rsidR="00D51DB7" w:rsidRPr="00D51DB7" w:rsidRDefault="00D51DB7" w:rsidP="00D51DB7">
            <w:pPr>
              <w:rPr>
                <w:rFonts w:ascii="Arial" w:hAnsi="Arial" w:cs="Arial"/>
                <w:sz w:val="24"/>
                <w:szCs w:val="24"/>
              </w:rPr>
            </w:pPr>
            <w:r w:rsidRPr="00D51DB7">
              <w:rPr>
                <w:rFonts w:ascii="Arial" w:hAnsi="Arial" w:cs="Arial"/>
                <w:sz w:val="24"/>
                <w:szCs w:val="24"/>
              </w:rPr>
              <w:t xml:space="preserve">Learn about the traditions of ‘La fete des </w:t>
            </w:r>
            <w:proofErr w:type="spellStart"/>
            <w:r w:rsidRPr="00D51DB7">
              <w:rPr>
                <w:rFonts w:ascii="Arial" w:hAnsi="Arial" w:cs="Arial"/>
                <w:sz w:val="24"/>
                <w:szCs w:val="24"/>
              </w:rPr>
              <w:t>rois’</w:t>
            </w:r>
            <w:proofErr w:type="spellEnd"/>
            <w:r w:rsidRPr="00D51DB7">
              <w:rPr>
                <w:rFonts w:ascii="Arial" w:hAnsi="Arial" w:cs="Arial"/>
                <w:sz w:val="24"/>
                <w:szCs w:val="24"/>
              </w:rPr>
              <w:t xml:space="preserve"> and ‘la petite </w:t>
            </w:r>
            <w:proofErr w:type="spellStart"/>
            <w:r w:rsidRPr="00D51DB7">
              <w:rPr>
                <w:rFonts w:ascii="Arial" w:hAnsi="Arial" w:cs="Arial"/>
                <w:sz w:val="24"/>
                <w:szCs w:val="24"/>
              </w:rPr>
              <w:t>souris</w:t>
            </w:r>
            <w:proofErr w:type="spellEnd"/>
            <w:r w:rsidRPr="00D51DB7">
              <w:rPr>
                <w:rFonts w:ascii="Arial" w:hAnsi="Arial" w:cs="Arial"/>
                <w:sz w:val="24"/>
                <w:szCs w:val="24"/>
              </w:rPr>
              <w:t>’</w:t>
            </w:r>
          </w:p>
          <w:p w14:paraId="122E20A4" w14:textId="77777777" w:rsidR="00D51DB7" w:rsidRDefault="00D51DB7" w:rsidP="00D51DB7">
            <w:pPr>
              <w:rPr>
                <w:rFonts w:ascii="Arial" w:hAnsi="Arial" w:cs="Arial"/>
                <w:b/>
                <w:sz w:val="24"/>
                <w:szCs w:val="24"/>
              </w:rPr>
            </w:pPr>
            <w:r w:rsidRPr="00D51DB7">
              <w:rPr>
                <w:rFonts w:ascii="Arial" w:hAnsi="Arial" w:cs="Arial"/>
                <w:sz w:val="24"/>
                <w:szCs w:val="24"/>
              </w:rPr>
              <w:t>Learn traditional French songs</w:t>
            </w:r>
          </w:p>
        </w:tc>
        <w:tc>
          <w:tcPr>
            <w:tcW w:w="4998" w:type="dxa"/>
          </w:tcPr>
          <w:p w14:paraId="0EA6F24C" w14:textId="77777777" w:rsidR="00D51DB7" w:rsidRPr="00D51DB7" w:rsidRDefault="00D51DB7" w:rsidP="00D51DB7">
            <w:pPr>
              <w:rPr>
                <w:rFonts w:ascii="Arial" w:hAnsi="Arial" w:cs="Arial"/>
                <w:sz w:val="24"/>
                <w:szCs w:val="24"/>
              </w:rPr>
            </w:pPr>
            <w:r w:rsidRPr="00D51DB7">
              <w:rPr>
                <w:rFonts w:ascii="Arial" w:hAnsi="Arial" w:cs="Arial"/>
                <w:sz w:val="24"/>
                <w:szCs w:val="24"/>
              </w:rPr>
              <w:t>Name a few French traditions and customs</w:t>
            </w:r>
          </w:p>
          <w:p w14:paraId="35AA025C" w14:textId="77777777" w:rsidR="00D51DB7" w:rsidRDefault="00D51DB7" w:rsidP="00D51DB7">
            <w:pPr>
              <w:rPr>
                <w:rFonts w:ascii="Arial" w:hAnsi="Arial" w:cs="Arial"/>
                <w:b/>
                <w:sz w:val="24"/>
                <w:szCs w:val="24"/>
              </w:rPr>
            </w:pPr>
            <w:r w:rsidRPr="00D51DB7">
              <w:rPr>
                <w:rFonts w:ascii="Arial" w:hAnsi="Arial" w:cs="Arial"/>
                <w:sz w:val="24"/>
                <w:szCs w:val="24"/>
              </w:rPr>
              <w:t>Sing some traditional French songs</w:t>
            </w:r>
          </w:p>
        </w:tc>
      </w:tr>
      <w:tr w:rsidR="00D51DB7" w14:paraId="588BC47A" w14:textId="77777777" w:rsidTr="00D51DB7">
        <w:tc>
          <w:tcPr>
            <w:tcW w:w="14992" w:type="dxa"/>
            <w:gridSpan w:val="5"/>
            <w:shd w:val="clear" w:color="auto" w:fill="00B0F0"/>
          </w:tcPr>
          <w:p w14:paraId="0B33AD4B" w14:textId="77777777" w:rsidR="00D51DB7" w:rsidRPr="00D51DB7" w:rsidRDefault="00D51DB7" w:rsidP="00D51DB7">
            <w:pPr>
              <w:jc w:val="center"/>
              <w:rPr>
                <w:rFonts w:ascii="Arial" w:hAnsi="Arial" w:cs="Arial"/>
                <w:b/>
                <w:sz w:val="24"/>
                <w:szCs w:val="24"/>
              </w:rPr>
            </w:pPr>
            <w:r>
              <w:rPr>
                <w:rFonts w:ascii="Arial" w:hAnsi="Arial" w:cs="Arial"/>
                <w:b/>
                <w:sz w:val="24"/>
                <w:szCs w:val="24"/>
              </w:rPr>
              <w:t>Year 3</w:t>
            </w:r>
          </w:p>
        </w:tc>
      </w:tr>
      <w:tr w:rsidR="00D51DB7" w14:paraId="06498FC9" w14:textId="77777777" w:rsidTr="00D51DB7">
        <w:tc>
          <w:tcPr>
            <w:tcW w:w="14992" w:type="dxa"/>
            <w:gridSpan w:val="5"/>
            <w:shd w:val="clear" w:color="auto" w:fill="FFFFFF" w:themeFill="background1"/>
          </w:tcPr>
          <w:p w14:paraId="04FD58F0" w14:textId="77777777" w:rsidR="00D51DB7" w:rsidRDefault="00D51DB7" w:rsidP="00D51DB7">
            <w:pPr>
              <w:jc w:val="center"/>
              <w:rPr>
                <w:rFonts w:ascii="Arial" w:hAnsi="Arial" w:cs="Arial"/>
                <w:b/>
                <w:sz w:val="24"/>
                <w:szCs w:val="24"/>
              </w:rPr>
            </w:pPr>
            <w:r>
              <w:rPr>
                <w:rFonts w:ascii="Arial" w:hAnsi="Arial" w:cs="Arial"/>
                <w:b/>
                <w:sz w:val="24"/>
                <w:szCs w:val="24"/>
              </w:rPr>
              <w:t>Listening</w:t>
            </w:r>
          </w:p>
        </w:tc>
      </w:tr>
      <w:tr w:rsidR="00D51DB7" w14:paraId="48856E30" w14:textId="77777777" w:rsidTr="00AD06F6">
        <w:tc>
          <w:tcPr>
            <w:tcW w:w="4997" w:type="dxa"/>
            <w:gridSpan w:val="2"/>
          </w:tcPr>
          <w:p w14:paraId="4F1DC605" w14:textId="77777777" w:rsidR="00D51DB7" w:rsidRPr="00D51DB7" w:rsidRDefault="00D51DB7" w:rsidP="00D51DB7">
            <w:pPr>
              <w:rPr>
                <w:rFonts w:ascii="Arial" w:hAnsi="Arial" w:cs="Arial"/>
                <w:sz w:val="24"/>
                <w:szCs w:val="24"/>
              </w:rPr>
            </w:pPr>
            <w:r>
              <w:rPr>
                <w:rFonts w:ascii="Arial" w:hAnsi="Arial" w:cs="Arial"/>
                <w:sz w:val="24"/>
                <w:szCs w:val="24"/>
              </w:rPr>
              <w:t>Listen and respond to a range of familiar spoken words and phrases</w:t>
            </w:r>
          </w:p>
        </w:tc>
        <w:tc>
          <w:tcPr>
            <w:tcW w:w="4997" w:type="dxa"/>
            <w:gridSpan w:val="2"/>
          </w:tcPr>
          <w:p w14:paraId="444289E7" w14:textId="77777777" w:rsidR="00D51DB7" w:rsidRDefault="00D51DB7" w:rsidP="00D51DB7">
            <w:pPr>
              <w:rPr>
                <w:rFonts w:ascii="Arial" w:hAnsi="Arial" w:cs="Arial"/>
                <w:sz w:val="24"/>
                <w:szCs w:val="24"/>
              </w:rPr>
            </w:pPr>
            <w:r>
              <w:rPr>
                <w:rFonts w:ascii="Arial" w:hAnsi="Arial" w:cs="Arial"/>
                <w:sz w:val="24"/>
                <w:szCs w:val="24"/>
              </w:rPr>
              <w:t>Use movement in response to a range of classroom instructions</w:t>
            </w:r>
          </w:p>
          <w:p w14:paraId="47B145D3" w14:textId="77777777" w:rsidR="00D51DB7" w:rsidRDefault="00D51DB7" w:rsidP="00D51DB7">
            <w:pPr>
              <w:rPr>
                <w:rFonts w:ascii="Arial" w:hAnsi="Arial" w:cs="Arial"/>
                <w:sz w:val="24"/>
                <w:szCs w:val="24"/>
              </w:rPr>
            </w:pPr>
            <w:r>
              <w:rPr>
                <w:rFonts w:ascii="Arial" w:hAnsi="Arial" w:cs="Arial"/>
                <w:sz w:val="24"/>
                <w:szCs w:val="24"/>
              </w:rPr>
              <w:t>Listen to a simple sentence using familiar vocabulary and answer a quest</w:t>
            </w:r>
            <w:r w:rsidR="006A1867">
              <w:rPr>
                <w:rFonts w:ascii="Arial" w:hAnsi="Arial" w:cs="Arial"/>
                <w:sz w:val="24"/>
                <w:szCs w:val="24"/>
              </w:rPr>
              <w:t>i</w:t>
            </w:r>
            <w:r>
              <w:rPr>
                <w:rFonts w:ascii="Arial" w:hAnsi="Arial" w:cs="Arial"/>
                <w:sz w:val="24"/>
                <w:szCs w:val="24"/>
              </w:rPr>
              <w:t>on in English</w:t>
            </w:r>
          </w:p>
          <w:p w14:paraId="76D0807F" w14:textId="77777777" w:rsidR="00D51DB7" w:rsidRDefault="00D51DB7" w:rsidP="00D51DB7">
            <w:pPr>
              <w:rPr>
                <w:rFonts w:ascii="Arial" w:hAnsi="Arial" w:cs="Arial"/>
                <w:sz w:val="24"/>
                <w:szCs w:val="24"/>
              </w:rPr>
            </w:pPr>
            <w:r>
              <w:rPr>
                <w:rFonts w:ascii="Arial" w:hAnsi="Arial" w:cs="Arial"/>
                <w:sz w:val="24"/>
                <w:szCs w:val="24"/>
              </w:rPr>
              <w:t>Pick out familiar words and rhyming words in songs, stores and rhymes</w:t>
            </w:r>
          </w:p>
          <w:p w14:paraId="37DE87F7" w14:textId="77777777" w:rsidR="00D51DB7" w:rsidRDefault="00D51DB7" w:rsidP="00D51DB7">
            <w:pPr>
              <w:rPr>
                <w:rFonts w:ascii="Arial" w:hAnsi="Arial" w:cs="Arial"/>
                <w:sz w:val="24"/>
                <w:szCs w:val="24"/>
              </w:rPr>
            </w:pPr>
            <w:r>
              <w:rPr>
                <w:rFonts w:ascii="Arial" w:hAnsi="Arial" w:cs="Arial"/>
                <w:sz w:val="24"/>
                <w:szCs w:val="24"/>
              </w:rPr>
              <w:t>Join in the chorus when listening to a song</w:t>
            </w:r>
          </w:p>
          <w:p w14:paraId="6F12E412" w14:textId="77777777" w:rsidR="00D51DB7" w:rsidRPr="00D51DB7" w:rsidRDefault="00D51DB7" w:rsidP="00D51DB7">
            <w:pPr>
              <w:rPr>
                <w:rFonts w:ascii="Arial" w:hAnsi="Arial" w:cs="Arial"/>
                <w:sz w:val="24"/>
                <w:szCs w:val="24"/>
              </w:rPr>
            </w:pPr>
            <w:r>
              <w:rPr>
                <w:rFonts w:ascii="Arial" w:hAnsi="Arial" w:cs="Arial"/>
                <w:sz w:val="24"/>
                <w:szCs w:val="24"/>
              </w:rPr>
              <w:t>Recognise numbers 1-20 and start to understand n</w:t>
            </w:r>
            <w:r w:rsidR="006A1867">
              <w:rPr>
                <w:rFonts w:ascii="Arial" w:hAnsi="Arial" w:cs="Arial"/>
                <w:sz w:val="24"/>
                <w:szCs w:val="24"/>
              </w:rPr>
              <w:t xml:space="preserve">umbers </w:t>
            </w:r>
            <w:r>
              <w:rPr>
                <w:rFonts w:ascii="Arial" w:hAnsi="Arial" w:cs="Arial"/>
                <w:sz w:val="24"/>
                <w:szCs w:val="24"/>
              </w:rPr>
              <w:t>20-31</w:t>
            </w:r>
          </w:p>
        </w:tc>
        <w:tc>
          <w:tcPr>
            <w:tcW w:w="4998" w:type="dxa"/>
          </w:tcPr>
          <w:p w14:paraId="42C48278" w14:textId="77777777" w:rsidR="00D51DB7" w:rsidRPr="006A1867" w:rsidRDefault="006A1867" w:rsidP="006A1867">
            <w:pPr>
              <w:rPr>
                <w:rFonts w:ascii="Arial" w:hAnsi="Arial" w:cs="Arial"/>
                <w:sz w:val="24"/>
                <w:szCs w:val="24"/>
              </w:rPr>
            </w:pPr>
            <w:r w:rsidRPr="006A1867">
              <w:rPr>
                <w:rFonts w:ascii="Arial" w:hAnsi="Arial" w:cs="Arial"/>
                <w:sz w:val="24"/>
                <w:szCs w:val="24"/>
              </w:rPr>
              <w:t>Follow a range of simple classroom instructions</w:t>
            </w:r>
          </w:p>
          <w:p w14:paraId="07CE2038" w14:textId="77777777" w:rsidR="006A1867" w:rsidRPr="006A1867" w:rsidRDefault="006A1867" w:rsidP="006A1867">
            <w:pPr>
              <w:rPr>
                <w:rFonts w:ascii="Arial" w:hAnsi="Arial" w:cs="Arial"/>
                <w:sz w:val="24"/>
                <w:szCs w:val="24"/>
              </w:rPr>
            </w:pPr>
            <w:r w:rsidRPr="006A1867">
              <w:rPr>
                <w:rFonts w:ascii="Arial" w:hAnsi="Arial" w:cs="Arial"/>
                <w:sz w:val="24"/>
                <w:szCs w:val="24"/>
              </w:rPr>
              <w:t xml:space="preserve">Listen carefully and identify familiar words in songs and simple stories </w:t>
            </w:r>
          </w:p>
          <w:p w14:paraId="09B6CA08" w14:textId="77777777" w:rsidR="006A1867" w:rsidRPr="006A1867" w:rsidRDefault="006A1867" w:rsidP="006A1867">
            <w:pPr>
              <w:rPr>
                <w:rFonts w:ascii="Arial" w:hAnsi="Arial" w:cs="Arial"/>
                <w:sz w:val="24"/>
                <w:szCs w:val="24"/>
              </w:rPr>
            </w:pPr>
            <w:r w:rsidRPr="006A1867">
              <w:rPr>
                <w:rFonts w:ascii="Arial" w:hAnsi="Arial" w:cs="Arial"/>
                <w:sz w:val="24"/>
                <w:szCs w:val="24"/>
              </w:rPr>
              <w:t>Enjoy listening to songs, poems and stories</w:t>
            </w:r>
          </w:p>
          <w:p w14:paraId="44714589" w14:textId="77777777" w:rsidR="006A1867" w:rsidRDefault="006A1867" w:rsidP="006A1867">
            <w:pPr>
              <w:rPr>
                <w:rFonts w:ascii="Arial" w:hAnsi="Arial" w:cs="Arial"/>
                <w:b/>
                <w:sz w:val="24"/>
                <w:szCs w:val="24"/>
              </w:rPr>
            </w:pPr>
            <w:r w:rsidRPr="006A1867">
              <w:rPr>
                <w:rFonts w:ascii="Arial" w:hAnsi="Arial" w:cs="Arial"/>
                <w:sz w:val="24"/>
                <w:szCs w:val="24"/>
              </w:rPr>
              <w:t>Recognise numbers to 20 with confidence and know own birthday date in French</w:t>
            </w:r>
          </w:p>
        </w:tc>
      </w:tr>
      <w:tr w:rsidR="006A1867" w14:paraId="70624DCE" w14:textId="77777777" w:rsidTr="00660C8B">
        <w:tc>
          <w:tcPr>
            <w:tcW w:w="14992" w:type="dxa"/>
            <w:gridSpan w:val="5"/>
          </w:tcPr>
          <w:p w14:paraId="41E103F9" w14:textId="77777777" w:rsidR="006A1867" w:rsidRPr="006A1867" w:rsidRDefault="006A1867" w:rsidP="006A1867">
            <w:pPr>
              <w:jc w:val="center"/>
              <w:rPr>
                <w:rFonts w:ascii="Arial" w:hAnsi="Arial" w:cs="Arial"/>
                <w:b/>
                <w:sz w:val="24"/>
                <w:szCs w:val="24"/>
              </w:rPr>
            </w:pPr>
            <w:r>
              <w:rPr>
                <w:rFonts w:ascii="Arial" w:hAnsi="Arial" w:cs="Arial"/>
                <w:b/>
                <w:sz w:val="24"/>
                <w:szCs w:val="24"/>
              </w:rPr>
              <w:t>Speaking</w:t>
            </w:r>
          </w:p>
        </w:tc>
      </w:tr>
      <w:tr w:rsidR="006A1867" w14:paraId="111C8C77" w14:textId="77777777" w:rsidTr="00AD06F6">
        <w:tc>
          <w:tcPr>
            <w:tcW w:w="4997" w:type="dxa"/>
            <w:gridSpan w:val="2"/>
          </w:tcPr>
          <w:p w14:paraId="064FDCB0" w14:textId="77777777" w:rsidR="006A1867" w:rsidRDefault="006A1867" w:rsidP="00D51DB7">
            <w:pPr>
              <w:rPr>
                <w:rFonts w:ascii="Arial" w:hAnsi="Arial" w:cs="Arial"/>
                <w:sz w:val="24"/>
                <w:szCs w:val="24"/>
              </w:rPr>
            </w:pPr>
            <w:r>
              <w:rPr>
                <w:rFonts w:ascii="Arial" w:hAnsi="Arial" w:cs="Arial"/>
                <w:sz w:val="24"/>
                <w:szCs w:val="24"/>
              </w:rPr>
              <w:t>Communicate with others using simple, rehearsed words, phrases and a few short sentences</w:t>
            </w:r>
          </w:p>
          <w:p w14:paraId="40D2015D" w14:textId="77777777" w:rsidR="006A1867" w:rsidRDefault="006A1867" w:rsidP="00D51DB7">
            <w:pPr>
              <w:rPr>
                <w:rFonts w:ascii="Arial" w:hAnsi="Arial" w:cs="Arial"/>
                <w:sz w:val="24"/>
                <w:szCs w:val="24"/>
              </w:rPr>
            </w:pPr>
            <w:r>
              <w:rPr>
                <w:rFonts w:ascii="Arial" w:hAnsi="Arial" w:cs="Arial"/>
                <w:sz w:val="24"/>
                <w:szCs w:val="24"/>
              </w:rPr>
              <w:t xml:space="preserve">Explore the patterns and sounds of language to help develop accurate pronunciation and </w:t>
            </w:r>
            <w:r>
              <w:rPr>
                <w:rFonts w:ascii="Arial" w:hAnsi="Arial" w:cs="Arial"/>
                <w:sz w:val="24"/>
                <w:szCs w:val="24"/>
              </w:rPr>
              <w:lastRenderedPageBreak/>
              <w:t>intonation</w:t>
            </w:r>
          </w:p>
        </w:tc>
        <w:tc>
          <w:tcPr>
            <w:tcW w:w="4997" w:type="dxa"/>
            <w:gridSpan w:val="2"/>
          </w:tcPr>
          <w:p w14:paraId="538B13D1" w14:textId="77777777" w:rsidR="006A1867" w:rsidRDefault="006A1867" w:rsidP="00D51DB7">
            <w:pPr>
              <w:rPr>
                <w:rFonts w:ascii="Arial" w:hAnsi="Arial" w:cs="Arial"/>
                <w:sz w:val="24"/>
                <w:szCs w:val="24"/>
              </w:rPr>
            </w:pPr>
            <w:r>
              <w:rPr>
                <w:rFonts w:ascii="Arial" w:hAnsi="Arial" w:cs="Arial"/>
                <w:sz w:val="24"/>
                <w:szCs w:val="24"/>
              </w:rPr>
              <w:lastRenderedPageBreak/>
              <w:t>Describe people, animals, thinks in a basic way</w:t>
            </w:r>
          </w:p>
          <w:p w14:paraId="19841A43" w14:textId="77777777" w:rsidR="006A1867" w:rsidRDefault="006A1867" w:rsidP="00D51DB7">
            <w:pPr>
              <w:rPr>
                <w:rFonts w:ascii="Arial" w:hAnsi="Arial" w:cs="Arial"/>
                <w:sz w:val="24"/>
                <w:szCs w:val="24"/>
              </w:rPr>
            </w:pPr>
            <w:r>
              <w:rPr>
                <w:rFonts w:ascii="Arial" w:hAnsi="Arial" w:cs="Arial"/>
                <w:sz w:val="24"/>
                <w:szCs w:val="24"/>
              </w:rPr>
              <w:t>Ask and answer a few simple questions about self (</w:t>
            </w:r>
            <w:proofErr w:type="spellStart"/>
            <w:r>
              <w:rPr>
                <w:rFonts w:ascii="Arial" w:hAnsi="Arial" w:cs="Arial"/>
                <w:sz w:val="24"/>
                <w:szCs w:val="24"/>
              </w:rPr>
              <w:t>ie</w:t>
            </w:r>
            <w:proofErr w:type="spellEnd"/>
            <w:r>
              <w:rPr>
                <w:rFonts w:ascii="Arial" w:hAnsi="Arial" w:cs="Arial"/>
                <w:sz w:val="24"/>
                <w:szCs w:val="24"/>
              </w:rPr>
              <w:t>:  name, age, hometown and birthday)</w:t>
            </w:r>
          </w:p>
          <w:p w14:paraId="7BF02DF0" w14:textId="77777777" w:rsidR="006A1867" w:rsidRDefault="006A1867" w:rsidP="00D51DB7">
            <w:pPr>
              <w:rPr>
                <w:rFonts w:ascii="Arial" w:hAnsi="Arial" w:cs="Arial"/>
                <w:sz w:val="24"/>
                <w:szCs w:val="24"/>
              </w:rPr>
            </w:pPr>
            <w:r>
              <w:rPr>
                <w:rFonts w:ascii="Arial" w:hAnsi="Arial" w:cs="Arial"/>
                <w:sz w:val="24"/>
                <w:szCs w:val="24"/>
              </w:rPr>
              <w:lastRenderedPageBreak/>
              <w:t xml:space="preserve">Express simple likes and start to express dislikes </w:t>
            </w:r>
            <w:proofErr w:type="spellStart"/>
            <w:r>
              <w:rPr>
                <w:rFonts w:ascii="Arial" w:hAnsi="Arial" w:cs="Arial"/>
                <w:sz w:val="24"/>
                <w:szCs w:val="24"/>
              </w:rPr>
              <w:t>ie</w:t>
            </w:r>
            <w:proofErr w:type="spellEnd"/>
            <w:r>
              <w:rPr>
                <w:rFonts w:ascii="Arial" w:hAnsi="Arial" w:cs="Arial"/>
                <w:sz w:val="24"/>
                <w:szCs w:val="24"/>
              </w:rPr>
              <w:t xml:space="preserve">:  </w:t>
            </w:r>
            <w:proofErr w:type="spellStart"/>
            <w:r>
              <w:rPr>
                <w:rFonts w:ascii="Arial" w:hAnsi="Arial" w:cs="Arial"/>
                <w:sz w:val="24"/>
                <w:szCs w:val="24"/>
              </w:rPr>
              <w:t>j’aime</w:t>
            </w:r>
            <w:proofErr w:type="spellEnd"/>
            <w:r>
              <w:rPr>
                <w:rFonts w:ascii="Arial" w:hAnsi="Arial" w:cs="Arial"/>
                <w:sz w:val="24"/>
                <w:szCs w:val="24"/>
              </w:rPr>
              <w:t xml:space="preserve">/je </w:t>
            </w:r>
            <w:proofErr w:type="spellStart"/>
            <w:r>
              <w:rPr>
                <w:rFonts w:ascii="Arial" w:hAnsi="Arial" w:cs="Arial"/>
                <w:sz w:val="24"/>
                <w:szCs w:val="24"/>
              </w:rPr>
              <w:t>n’aime</w:t>
            </w:r>
            <w:proofErr w:type="spellEnd"/>
            <w:r>
              <w:rPr>
                <w:rFonts w:ascii="Arial" w:hAnsi="Arial" w:cs="Arial"/>
                <w:sz w:val="24"/>
                <w:szCs w:val="24"/>
              </w:rPr>
              <w:t xml:space="preserve"> pas …</w:t>
            </w:r>
          </w:p>
          <w:p w14:paraId="481F59D5" w14:textId="77777777" w:rsidR="006A1867" w:rsidRDefault="006A1867" w:rsidP="00D51DB7">
            <w:pPr>
              <w:rPr>
                <w:rFonts w:ascii="Arial" w:hAnsi="Arial" w:cs="Arial"/>
                <w:sz w:val="24"/>
                <w:szCs w:val="24"/>
              </w:rPr>
            </w:pPr>
            <w:r>
              <w:rPr>
                <w:rFonts w:ascii="Arial" w:hAnsi="Arial" w:cs="Arial"/>
                <w:sz w:val="24"/>
                <w:szCs w:val="24"/>
              </w:rPr>
              <w:t>Adapt intonation to ask questions</w:t>
            </w:r>
          </w:p>
          <w:p w14:paraId="75C60DC7" w14:textId="77777777" w:rsidR="006A1867" w:rsidRDefault="006A1867" w:rsidP="00D51DB7">
            <w:pPr>
              <w:rPr>
                <w:rFonts w:ascii="Arial" w:hAnsi="Arial" w:cs="Arial"/>
                <w:sz w:val="24"/>
                <w:szCs w:val="24"/>
              </w:rPr>
            </w:pPr>
            <w:r>
              <w:rPr>
                <w:rFonts w:ascii="Arial" w:hAnsi="Arial" w:cs="Arial"/>
                <w:sz w:val="24"/>
                <w:szCs w:val="24"/>
              </w:rPr>
              <w:t xml:space="preserve">Accurately pronounce familiar words containing specific sounds/phonemes when modelled  </w:t>
            </w:r>
            <w:proofErr w:type="spellStart"/>
            <w:r>
              <w:rPr>
                <w:rFonts w:ascii="Arial" w:hAnsi="Arial" w:cs="Arial"/>
                <w:sz w:val="24"/>
                <w:szCs w:val="24"/>
              </w:rPr>
              <w:t>ie</w:t>
            </w:r>
            <w:proofErr w:type="spellEnd"/>
            <w:r>
              <w:rPr>
                <w:rFonts w:ascii="Arial" w:hAnsi="Arial" w:cs="Arial"/>
                <w:sz w:val="24"/>
                <w:szCs w:val="24"/>
              </w:rPr>
              <w:t>:  ‘</w:t>
            </w:r>
            <w:proofErr w:type="spellStart"/>
            <w:r>
              <w:rPr>
                <w:rFonts w:ascii="Arial" w:hAnsi="Arial" w:cs="Arial"/>
                <w:sz w:val="24"/>
                <w:szCs w:val="24"/>
              </w:rPr>
              <w:t>ou</w:t>
            </w:r>
            <w:proofErr w:type="spellEnd"/>
            <w:r>
              <w:rPr>
                <w:rFonts w:ascii="Arial" w:hAnsi="Arial" w:cs="Arial"/>
                <w:sz w:val="24"/>
                <w:szCs w:val="24"/>
              </w:rPr>
              <w:t>’ ‘</w:t>
            </w:r>
            <w:proofErr w:type="spellStart"/>
            <w:r>
              <w:rPr>
                <w:rFonts w:ascii="Arial" w:hAnsi="Arial" w:cs="Arial"/>
                <w:sz w:val="24"/>
                <w:szCs w:val="24"/>
              </w:rPr>
              <w:t>eu</w:t>
            </w:r>
            <w:proofErr w:type="spellEnd"/>
            <w:r>
              <w:rPr>
                <w:rFonts w:ascii="Arial" w:hAnsi="Arial" w:cs="Arial"/>
                <w:sz w:val="24"/>
                <w:szCs w:val="24"/>
              </w:rPr>
              <w:t>’ ‘oi’</w:t>
            </w:r>
          </w:p>
        </w:tc>
        <w:tc>
          <w:tcPr>
            <w:tcW w:w="4998" w:type="dxa"/>
          </w:tcPr>
          <w:p w14:paraId="4A0B7D7C" w14:textId="77777777" w:rsidR="006A1867" w:rsidRDefault="006A1867" w:rsidP="006A1867">
            <w:pPr>
              <w:rPr>
                <w:rFonts w:ascii="Arial" w:hAnsi="Arial" w:cs="Arial"/>
                <w:sz w:val="24"/>
                <w:szCs w:val="24"/>
              </w:rPr>
            </w:pPr>
            <w:r>
              <w:rPr>
                <w:rFonts w:ascii="Arial" w:hAnsi="Arial" w:cs="Arial"/>
                <w:sz w:val="24"/>
                <w:szCs w:val="24"/>
              </w:rPr>
              <w:lastRenderedPageBreak/>
              <w:t>Recall simple vocabulary such as colours, foods, days of the week</w:t>
            </w:r>
          </w:p>
          <w:p w14:paraId="35D9D0FE" w14:textId="77777777" w:rsidR="006A1867" w:rsidRDefault="006A1867" w:rsidP="006A1867">
            <w:pPr>
              <w:rPr>
                <w:rFonts w:ascii="Arial" w:hAnsi="Arial" w:cs="Arial"/>
                <w:sz w:val="24"/>
                <w:szCs w:val="24"/>
              </w:rPr>
            </w:pPr>
            <w:r>
              <w:rPr>
                <w:rFonts w:ascii="Arial" w:hAnsi="Arial" w:cs="Arial"/>
                <w:sz w:val="24"/>
                <w:szCs w:val="24"/>
              </w:rPr>
              <w:t>Ask and answer questions on a limited range of topics such as age and date of their birthday, which they have practised regularly</w:t>
            </w:r>
          </w:p>
          <w:p w14:paraId="00337D0A" w14:textId="77777777" w:rsidR="006A1867" w:rsidRDefault="006A1867" w:rsidP="006A1867">
            <w:pPr>
              <w:rPr>
                <w:rFonts w:ascii="Arial" w:hAnsi="Arial" w:cs="Arial"/>
                <w:sz w:val="24"/>
                <w:szCs w:val="24"/>
              </w:rPr>
            </w:pPr>
            <w:r>
              <w:rPr>
                <w:rFonts w:ascii="Arial" w:hAnsi="Arial" w:cs="Arial"/>
                <w:sz w:val="24"/>
                <w:szCs w:val="24"/>
              </w:rPr>
              <w:lastRenderedPageBreak/>
              <w:t>Express likes and begin to express dislikes</w:t>
            </w:r>
          </w:p>
          <w:p w14:paraId="5250972A" w14:textId="77777777" w:rsidR="006A1867" w:rsidRDefault="006A1867" w:rsidP="006A1867">
            <w:pPr>
              <w:rPr>
                <w:rFonts w:ascii="Arial" w:hAnsi="Arial" w:cs="Arial"/>
                <w:sz w:val="24"/>
                <w:szCs w:val="24"/>
              </w:rPr>
            </w:pPr>
            <w:r>
              <w:rPr>
                <w:rFonts w:ascii="Arial" w:hAnsi="Arial" w:cs="Arial"/>
                <w:sz w:val="24"/>
                <w:szCs w:val="24"/>
              </w:rPr>
              <w:t>Take risks when practising new language and understand that making accurate sounds in another language means they will have to make different mouth movements</w:t>
            </w:r>
          </w:p>
          <w:p w14:paraId="78C3F861" w14:textId="77777777" w:rsidR="006A1867" w:rsidRPr="006A1867" w:rsidRDefault="006A1867" w:rsidP="006A1867">
            <w:pPr>
              <w:rPr>
                <w:rFonts w:ascii="Arial" w:hAnsi="Arial" w:cs="Arial"/>
                <w:sz w:val="24"/>
                <w:szCs w:val="24"/>
              </w:rPr>
            </w:pPr>
            <w:r>
              <w:rPr>
                <w:rFonts w:ascii="Arial" w:hAnsi="Arial" w:cs="Arial"/>
                <w:sz w:val="24"/>
                <w:szCs w:val="24"/>
              </w:rPr>
              <w:t>Pronounce familiar language with good pronunciation and intonation</w:t>
            </w:r>
          </w:p>
        </w:tc>
      </w:tr>
      <w:tr w:rsidR="006C41DA" w14:paraId="73CDCA14" w14:textId="77777777" w:rsidTr="00127959">
        <w:tc>
          <w:tcPr>
            <w:tcW w:w="14992" w:type="dxa"/>
            <w:gridSpan w:val="5"/>
          </w:tcPr>
          <w:p w14:paraId="0F456203" w14:textId="77777777" w:rsidR="006C41DA" w:rsidRPr="006C41DA" w:rsidRDefault="006C41DA" w:rsidP="006C41DA">
            <w:pPr>
              <w:jc w:val="center"/>
              <w:rPr>
                <w:rFonts w:ascii="Arial" w:hAnsi="Arial" w:cs="Arial"/>
                <w:b/>
                <w:sz w:val="24"/>
                <w:szCs w:val="24"/>
              </w:rPr>
            </w:pPr>
            <w:r>
              <w:rPr>
                <w:rFonts w:ascii="Arial" w:hAnsi="Arial" w:cs="Arial"/>
                <w:b/>
                <w:sz w:val="24"/>
                <w:szCs w:val="24"/>
              </w:rPr>
              <w:lastRenderedPageBreak/>
              <w:t>Reading</w:t>
            </w:r>
          </w:p>
        </w:tc>
      </w:tr>
      <w:tr w:rsidR="006A1867" w14:paraId="7BA16824" w14:textId="77777777" w:rsidTr="00AD06F6">
        <w:tc>
          <w:tcPr>
            <w:tcW w:w="4997" w:type="dxa"/>
            <w:gridSpan w:val="2"/>
          </w:tcPr>
          <w:p w14:paraId="38CE5BED" w14:textId="77777777" w:rsidR="006A1867" w:rsidRDefault="006A1867" w:rsidP="00D51DB7">
            <w:pPr>
              <w:rPr>
                <w:rFonts w:ascii="Arial" w:hAnsi="Arial" w:cs="Arial"/>
                <w:sz w:val="24"/>
                <w:szCs w:val="24"/>
              </w:rPr>
            </w:pPr>
            <w:r>
              <w:rPr>
                <w:rFonts w:ascii="Arial" w:hAnsi="Arial" w:cs="Arial"/>
                <w:sz w:val="24"/>
                <w:szCs w:val="24"/>
              </w:rPr>
              <w:t>Recognise and understand some familiar written words and phrases</w:t>
            </w:r>
          </w:p>
          <w:p w14:paraId="5FA953E9" w14:textId="77777777" w:rsidR="006A1867" w:rsidRDefault="006A1867" w:rsidP="00D51DB7">
            <w:pPr>
              <w:rPr>
                <w:rFonts w:ascii="Arial" w:hAnsi="Arial" w:cs="Arial"/>
                <w:sz w:val="24"/>
                <w:szCs w:val="24"/>
              </w:rPr>
            </w:pPr>
            <w:r>
              <w:rPr>
                <w:rFonts w:ascii="Arial" w:hAnsi="Arial" w:cs="Arial"/>
                <w:sz w:val="24"/>
                <w:szCs w:val="24"/>
              </w:rPr>
              <w:t>Show awareness of sound-spelling link</w:t>
            </w:r>
          </w:p>
        </w:tc>
        <w:tc>
          <w:tcPr>
            <w:tcW w:w="4997" w:type="dxa"/>
            <w:gridSpan w:val="2"/>
          </w:tcPr>
          <w:p w14:paraId="7E04F00D" w14:textId="77777777" w:rsidR="006A1867" w:rsidRDefault="006A1867" w:rsidP="00D51DB7">
            <w:pPr>
              <w:rPr>
                <w:rFonts w:ascii="Arial" w:hAnsi="Arial" w:cs="Arial"/>
                <w:sz w:val="24"/>
                <w:szCs w:val="24"/>
              </w:rPr>
            </w:pPr>
            <w:r>
              <w:rPr>
                <w:rFonts w:ascii="Arial" w:hAnsi="Arial" w:cs="Arial"/>
                <w:sz w:val="24"/>
                <w:szCs w:val="24"/>
              </w:rPr>
              <w:t>Read and understand familiar nouns (</w:t>
            </w:r>
            <w:proofErr w:type="spellStart"/>
            <w:r>
              <w:rPr>
                <w:rFonts w:ascii="Arial" w:hAnsi="Arial" w:cs="Arial"/>
                <w:sz w:val="24"/>
                <w:szCs w:val="24"/>
              </w:rPr>
              <w:t>ie</w:t>
            </w:r>
            <w:proofErr w:type="spellEnd"/>
            <w:r>
              <w:rPr>
                <w:rFonts w:ascii="Arial" w:hAnsi="Arial" w:cs="Arial"/>
                <w:sz w:val="24"/>
                <w:szCs w:val="24"/>
              </w:rPr>
              <w:t xml:space="preserve">: parts of the body, animals), simple adjectives </w:t>
            </w:r>
            <w:proofErr w:type="gramStart"/>
            <w:r>
              <w:rPr>
                <w:rFonts w:ascii="Arial" w:hAnsi="Arial" w:cs="Arial"/>
                <w:sz w:val="24"/>
                <w:szCs w:val="24"/>
              </w:rPr>
              <w:t>( size</w:t>
            </w:r>
            <w:proofErr w:type="gramEnd"/>
            <w:r>
              <w:rPr>
                <w:rFonts w:ascii="Arial" w:hAnsi="Arial" w:cs="Arial"/>
                <w:sz w:val="24"/>
                <w:szCs w:val="24"/>
              </w:rPr>
              <w:t>, colour) and a few high frequency verbs (</w:t>
            </w:r>
            <w:proofErr w:type="spellStart"/>
            <w:r>
              <w:rPr>
                <w:rFonts w:ascii="Arial" w:hAnsi="Arial" w:cs="Arial"/>
                <w:sz w:val="24"/>
                <w:szCs w:val="24"/>
              </w:rPr>
              <w:t>ie</w:t>
            </w:r>
            <w:proofErr w:type="spellEnd"/>
            <w:r>
              <w:rPr>
                <w:rFonts w:ascii="Arial" w:hAnsi="Arial" w:cs="Arial"/>
                <w:sz w:val="24"/>
                <w:szCs w:val="24"/>
              </w:rPr>
              <w:t>:  I like…)</w:t>
            </w:r>
          </w:p>
          <w:p w14:paraId="1E7A1DD5" w14:textId="77777777" w:rsidR="006A1867" w:rsidRDefault="006A1867" w:rsidP="00D51DB7">
            <w:pPr>
              <w:rPr>
                <w:rFonts w:ascii="Arial" w:hAnsi="Arial" w:cs="Arial"/>
                <w:sz w:val="24"/>
                <w:szCs w:val="24"/>
              </w:rPr>
            </w:pPr>
            <w:r>
              <w:rPr>
                <w:rFonts w:ascii="Arial" w:hAnsi="Arial" w:cs="Arial"/>
                <w:sz w:val="24"/>
                <w:szCs w:val="24"/>
              </w:rPr>
              <w:t>Read aloud familiar words and short phrases from stories, songs and rhymes</w:t>
            </w:r>
          </w:p>
          <w:p w14:paraId="4DD738A3" w14:textId="77777777" w:rsidR="006A1867" w:rsidRDefault="006A1867" w:rsidP="00D51DB7">
            <w:pPr>
              <w:rPr>
                <w:rFonts w:ascii="Arial" w:hAnsi="Arial" w:cs="Arial"/>
                <w:sz w:val="24"/>
                <w:szCs w:val="24"/>
              </w:rPr>
            </w:pPr>
            <w:r>
              <w:rPr>
                <w:rFonts w:ascii="Arial" w:hAnsi="Arial" w:cs="Arial"/>
                <w:sz w:val="24"/>
                <w:szCs w:val="24"/>
              </w:rPr>
              <w:t>Use knowledge of certain letter strings (</w:t>
            </w:r>
            <w:proofErr w:type="spellStart"/>
            <w:r>
              <w:rPr>
                <w:rFonts w:ascii="Arial" w:hAnsi="Arial" w:cs="Arial"/>
                <w:sz w:val="24"/>
                <w:szCs w:val="24"/>
              </w:rPr>
              <w:t>ie</w:t>
            </w:r>
            <w:proofErr w:type="spellEnd"/>
            <w:r>
              <w:rPr>
                <w:rFonts w:ascii="Arial" w:hAnsi="Arial" w:cs="Arial"/>
                <w:sz w:val="24"/>
                <w:szCs w:val="24"/>
              </w:rPr>
              <w:t>: ‘</w:t>
            </w:r>
            <w:proofErr w:type="spellStart"/>
            <w:r>
              <w:rPr>
                <w:rFonts w:ascii="Arial" w:hAnsi="Arial" w:cs="Arial"/>
                <w:sz w:val="24"/>
                <w:szCs w:val="24"/>
              </w:rPr>
              <w:t>ou</w:t>
            </w:r>
            <w:proofErr w:type="spellEnd"/>
            <w:r>
              <w:rPr>
                <w:rFonts w:ascii="Arial" w:hAnsi="Arial" w:cs="Arial"/>
                <w:sz w:val="24"/>
                <w:szCs w:val="24"/>
              </w:rPr>
              <w:t>’ ‘</w:t>
            </w:r>
            <w:proofErr w:type="spellStart"/>
            <w:r>
              <w:rPr>
                <w:rFonts w:ascii="Arial" w:hAnsi="Arial" w:cs="Arial"/>
                <w:sz w:val="24"/>
                <w:szCs w:val="24"/>
              </w:rPr>
              <w:t>eu</w:t>
            </w:r>
            <w:proofErr w:type="spellEnd"/>
            <w:r>
              <w:rPr>
                <w:rFonts w:ascii="Arial" w:hAnsi="Arial" w:cs="Arial"/>
                <w:sz w:val="24"/>
                <w:szCs w:val="24"/>
              </w:rPr>
              <w:t>’ ‘oi’ to support reading</w:t>
            </w:r>
          </w:p>
        </w:tc>
        <w:tc>
          <w:tcPr>
            <w:tcW w:w="4998" w:type="dxa"/>
          </w:tcPr>
          <w:p w14:paraId="54A4B143" w14:textId="77777777" w:rsidR="006A1867" w:rsidRDefault="006A1867" w:rsidP="006A1867">
            <w:pPr>
              <w:rPr>
                <w:rFonts w:ascii="Arial" w:hAnsi="Arial" w:cs="Arial"/>
                <w:sz w:val="24"/>
                <w:szCs w:val="24"/>
              </w:rPr>
            </w:pPr>
            <w:r>
              <w:rPr>
                <w:rFonts w:ascii="Arial" w:hAnsi="Arial" w:cs="Arial"/>
                <w:sz w:val="24"/>
                <w:szCs w:val="24"/>
              </w:rPr>
              <w:t xml:space="preserve">Identify familiar words in a short text </w:t>
            </w:r>
            <w:proofErr w:type="spellStart"/>
            <w:r>
              <w:rPr>
                <w:rFonts w:ascii="Arial" w:hAnsi="Arial" w:cs="Arial"/>
                <w:sz w:val="24"/>
                <w:szCs w:val="24"/>
              </w:rPr>
              <w:t>ie</w:t>
            </w:r>
            <w:proofErr w:type="spellEnd"/>
            <w:r>
              <w:rPr>
                <w:rFonts w:ascii="Arial" w:hAnsi="Arial" w:cs="Arial"/>
                <w:sz w:val="24"/>
                <w:szCs w:val="24"/>
              </w:rPr>
              <w:t>: the chorus of a song or a familiar story and give their meaning in English</w:t>
            </w:r>
          </w:p>
          <w:p w14:paraId="4D312E55" w14:textId="77777777" w:rsidR="006A1867" w:rsidRDefault="006A1867" w:rsidP="006A1867">
            <w:pPr>
              <w:rPr>
                <w:rFonts w:ascii="Arial" w:hAnsi="Arial" w:cs="Arial"/>
                <w:sz w:val="24"/>
                <w:szCs w:val="24"/>
              </w:rPr>
            </w:pPr>
            <w:r>
              <w:rPr>
                <w:rFonts w:ascii="Arial" w:hAnsi="Arial" w:cs="Arial"/>
                <w:sz w:val="24"/>
                <w:szCs w:val="24"/>
              </w:rPr>
              <w:t>Read aloud, as a class or group, a chorus or refrain from a familiar text displayed on the board</w:t>
            </w:r>
          </w:p>
          <w:p w14:paraId="72CB484B" w14:textId="77777777" w:rsidR="006A1867" w:rsidRDefault="006A1867" w:rsidP="006A1867">
            <w:pPr>
              <w:rPr>
                <w:rFonts w:ascii="Arial" w:hAnsi="Arial" w:cs="Arial"/>
                <w:sz w:val="24"/>
                <w:szCs w:val="24"/>
              </w:rPr>
            </w:pPr>
            <w:r>
              <w:rPr>
                <w:rFonts w:ascii="Arial" w:hAnsi="Arial" w:cs="Arial"/>
                <w:sz w:val="24"/>
                <w:szCs w:val="24"/>
              </w:rPr>
              <w:t>Read aloud and understand a basic conversation with a partner that uses familiar language</w:t>
            </w:r>
          </w:p>
        </w:tc>
      </w:tr>
      <w:tr w:rsidR="00045543" w14:paraId="0129DF2E" w14:textId="77777777" w:rsidTr="004F6898">
        <w:tc>
          <w:tcPr>
            <w:tcW w:w="14992" w:type="dxa"/>
            <w:gridSpan w:val="5"/>
          </w:tcPr>
          <w:p w14:paraId="7A2539DD" w14:textId="77777777" w:rsidR="00045543" w:rsidRPr="00045543" w:rsidRDefault="00045543" w:rsidP="00045543">
            <w:pPr>
              <w:jc w:val="center"/>
              <w:rPr>
                <w:rFonts w:ascii="Arial" w:hAnsi="Arial" w:cs="Arial"/>
                <w:b/>
                <w:sz w:val="24"/>
                <w:szCs w:val="24"/>
              </w:rPr>
            </w:pPr>
            <w:r>
              <w:rPr>
                <w:rFonts w:ascii="Arial" w:hAnsi="Arial" w:cs="Arial"/>
                <w:b/>
                <w:sz w:val="24"/>
                <w:szCs w:val="24"/>
              </w:rPr>
              <w:t>Writing</w:t>
            </w:r>
          </w:p>
        </w:tc>
      </w:tr>
      <w:tr w:rsidR="006C41DA" w14:paraId="50578894" w14:textId="77777777" w:rsidTr="00AD06F6">
        <w:tc>
          <w:tcPr>
            <w:tcW w:w="4997" w:type="dxa"/>
            <w:gridSpan w:val="2"/>
          </w:tcPr>
          <w:p w14:paraId="3E639FFC" w14:textId="77777777" w:rsidR="006C41DA" w:rsidRDefault="00045543" w:rsidP="00D51DB7">
            <w:pPr>
              <w:rPr>
                <w:rFonts w:ascii="Arial" w:hAnsi="Arial" w:cs="Arial"/>
                <w:sz w:val="24"/>
                <w:szCs w:val="24"/>
              </w:rPr>
            </w:pPr>
            <w:r>
              <w:rPr>
                <w:rFonts w:ascii="Arial" w:hAnsi="Arial" w:cs="Arial"/>
                <w:sz w:val="24"/>
                <w:szCs w:val="24"/>
              </w:rPr>
              <w:t>Write some familiar words, simple phrases and short sentences using a model</w:t>
            </w:r>
          </w:p>
          <w:p w14:paraId="0EFD49D6" w14:textId="77777777" w:rsidR="00045543" w:rsidRDefault="00045543" w:rsidP="00D51DB7">
            <w:pPr>
              <w:rPr>
                <w:rFonts w:ascii="Arial" w:hAnsi="Arial" w:cs="Arial"/>
                <w:sz w:val="24"/>
                <w:szCs w:val="24"/>
              </w:rPr>
            </w:pPr>
            <w:r>
              <w:rPr>
                <w:rFonts w:ascii="Arial" w:hAnsi="Arial" w:cs="Arial"/>
                <w:sz w:val="24"/>
                <w:szCs w:val="24"/>
              </w:rPr>
              <w:t>Write a few simple familiar words from memory</w:t>
            </w:r>
          </w:p>
          <w:p w14:paraId="26065A08" w14:textId="77777777" w:rsidR="00045543" w:rsidRDefault="00045543" w:rsidP="00D51DB7">
            <w:pPr>
              <w:rPr>
                <w:rFonts w:ascii="Arial" w:hAnsi="Arial" w:cs="Arial"/>
                <w:sz w:val="24"/>
                <w:szCs w:val="24"/>
              </w:rPr>
            </w:pPr>
            <w:r>
              <w:rPr>
                <w:rFonts w:ascii="Arial" w:hAnsi="Arial" w:cs="Arial"/>
                <w:sz w:val="24"/>
                <w:szCs w:val="24"/>
              </w:rPr>
              <w:t>Apply phonic knowledge to support writing</w:t>
            </w:r>
          </w:p>
        </w:tc>
        <w:tc>
          <w:tcPr>
            <w:tcW w:w="4997" w:type="dxa"/>
            <w:gridSpan w:val="2"/>
          </w:tcPr>
          <w:p w14:paraId="5CB89CBA" w14:textId="77777777" w:rsidR="006C41DA" w:rsidRDefault="00045543" w:rsidP="00D51DB7">
            <w:pPr>
              <w:rPr>
                <w:rFonts w:ascii="Arial" w:hAnsi="Arial" w:cs="Arial"/>
                <w:sz w:val="24"/>
                <w:szCs w:val="24"/>
              </w:rPr>
            </w:pPr>
            <w:r>
              <w:rPr>
                <w:rFonts w:ascii="Arial" w:hAnsi="Arial" w:cs="Arial"/>
                <w:sz w:val="24"/>
                <w:szCs w:val="24"/>
              </w:rPr>
              <w:t>Write one or two simple sentences, using a model</w:t>
            </w:r>
          </w:p>
          <w:p w14:paraId="316171C6" w14:textId="77777777" w:rsidR="00045543" w:rsidRDefault="00045543" w:rsidP="00D51DB7">
            <w:pPr>
              <w:rPr>
                <w:rFonts w:ascii="Arial" w:hAnsi="Arial" w:cs="Arial"/>
                <w:sz w:val="24"/>
                <w:szCs w:val="24"/>
              </w:rPr>
            </w:pPr>
            <w:r>
              <w:rPr>
                <w:rFonts w:ascii="Arial" w:hAnsi="Arial" w:cs="Arial"/>
                <w:sz w:val="24"/>
                <w:szCs w:val="24"/>
              </w:rPr>
              <w:t>Complete a simple gapped text such as an invitation or passport</w:t>
            </w:r>
          </w:p>
          <w:p w14:paraId="0256897B" w14:textId="77777777" w:rsidR="00045543" w:rsidRDefault="00045543" w:rsidP="00D51DB7">
            <w:pPr>
              <w:rPr>
                <w:rFonts w:ascii="Arial" w:hAnsi="Arial" w:cs="Arial"/>
                <w:sz w:val="24"/>
                <w:szCs w:val="24"/>
              </w:rPr>
            </w:pPr>
            <w:r>
              <w:rPr>
                <w:rFonts w:ascii="Arial" w:hAnsi="Arial" w:cs="Arial"/>
                <w:sz w:val="24"/>
                <w:szCs w:val="24"/>
              </w:rPr>
              <w:t>Write a simple descri0ption using a model</w:t>
            </w:r>
          </w:p>
          <w:p w14:paraId="4CE4F146" w14:textId="77777777" w:rsidR="00045543" w:rsidRDefault="00045543" w:rsidP="00D51DB7">
            <w:pPr>
              <w:rPr>
                <w:rFonts w:ascii="Arial" w:hAnsi="Arial" w:cs="Arial"/>
                <w:sz w:val="24"/>
                <w:szCs w:val="24"/>
              </w:rPr>
            </w:pPr>
            <w:r>
              <w:rPr>
                <w:rFonts w:ascii="Arial" w:hAnsi="Arial" w:cs="Arial"/>
                <w:sz w:val="24"/>
                <w:szCs w:val="24"/>
              </w:rPr>
              <w:t xml:space="preserve">Use knowledge of certain letter strings </w:t>
            </w:r>
            <w:proofErr w:type="spellStart"/>
            <w:r>
              <w:rPr>
                <w:rFonts w:ascii="Arial" w:hAnsi="Arial" w:cs="Arial"/>
                <w:sz w:val="24"/>
                <w:szCs w:val="24"/>
              </w:rPr>
              <w:t>ie</w:t>
            </w:r>
            <w:proofErr w:type="spellEnd"/>
            <w:r>
              <w:rPr>
                <w:rFonts w:ascii="Arial" w:hAnsi="Arial" w:cs="Arial"/>
                <w:sz w:val="24"/>
                <w:szCs w:val="24"/>
              </w:rPr>
              <w:t>: ‘</w:t>
            </w:r>
            <w:proofErr w:type="spellStart"/>
            <w:r>
              <w:rPr>
                <w:rFonts w:ascii="Arial" w:hAnsi="Arial" w:cs="Arial"/>
                <w:sz w:val="24"/>
                <w:szCs w:val="24"/>
              </w:rPr>
              <w:t>ou</w:t>
            </w:r>
            <w:proofErr w:type="spellEnd"/>
            <w:r>
              <w:rPr>
                <w:rFonts w:ascii="Arial" w:hAnsi="Arial" w:cs="Arial"/>
                <w:sz w:val="24"/>
                <w:szCs w:val="24"/>
              </w:rPr>
              <w:t>’ ‘</w:t>
            </w:r>
            <w:proofErr w:type="spellStart"/>
            <w:r>
              <w:rPr>
                <w:rFonts w:ascii="Arial" w:hAnsi="Arial" w:cs="Arial"/>
                <w:sz w:val="24"/>
                <w:szCs w:val="24"/>
              </w:rPr>
              <w:t>eu</w:t>
            </w:r>
            <w:proofErr w:type="spellEnd"/>
            <w:r>
              <w:rPr>
                <w:rFonts w:ascii="Arial" w:hAnsi="Arial" w:cs="Arial"/>
                <w:sz w:val="24"/>
                <w:szCs w:val="24"/>
              </w:rPr>
              <w:t>’ ‘oi’ to assist writing</w:t>
            </w:r>
          </w:p>
        </w:tc>
        <w:tc>
          <w:tcPr>
            <w:tcW w:w="4998" w:type="dxa"/>
          </w:tcPr>
          <w:p w14:paraId="0608F01D" w14:textId="77777777" w:rsidR="006C41DA" w:rsidRDefault="00045543" w:rsidP="006A1867">
            <w:pPr>
              <w:rPr>
                <w:rFonts w:ascii="Arial" w:hAnsi="Arial" w:cs="Arial"/>
                <w:sz w:val="24"/>
                <w:szCs w:val="24"/>
              </w:rPr>
            </w:pPr>
            <w:r>
              <w:rPr>
                <w:rFonts w:ascii="Arial" w:hAnsi="Arial" w:cs="Arial"/>
                <w:sz w:val="24"/>
                <w:szCs w:val="24"/>
              </w:rPr>
              <w:t>Complete a simple gapped text by adding three or four familiar words</w:t>
            </w:r>
          </w:p>
          <w:p w14:paraId="1FF03F4F" w14:textId="77777777" w:rsidR="00045543" w:rsidRDefault="00045543" w:rsidP="006A1867">
            <w:pPr>
              <w:rPr>
                <w:rFonts w:ascii="Arial" w:hAnsi="Arial" w:cs="Arial"/>
                <w:sz w:val="24"/>
                <w:szCs w:val="24"/>
              </w:rPr>
            </w:pPr>
            <w:r>
              <w:rPr>
                <w:rFonts w:ascii="Arial" w:hAnsi="Arial" w:cs="Arial"/>
                <w:sz w:val="24"/>
                <w:szCs w:val="24"/>
              </w:rPr>
              <w:t>Write a couple of sentences on a familiar topic using a writing frame and word bank</w:t>
            </w:r>
          </w:p>
          <w:p w14:paraId="5EB98B12" w14:textId="77777777" w:rsidR="00045543" w:rsidRDefault="00045543" w:rsidP="006A1867">
            <w:pPr>
              <w:rPr>
                <w:rFonts w:ascii="Arial" w:hAnsi="Arial" w:cs="Arial"/>
                <w:sz w:val="24"/>
                <w:szCs w:val="24"/>
              </w:rPr>
            </w:pPr>
            <w:r>
              <w:rPr>
                <w:rFonts w:ascii="Arial" w:hAnsi="Arial" w:cs="Arial"/>
                <w:sz w:val="24"/>
                <w:szCs w:val="24"/>
              </w:rPr>
              <w:t>Begin to write a few familiar words from memory</w:t>
            </w:r>
          </w:p>
          <w:p w14:paraId="0F19156C" w14:textId="77777777" w:rsidR="00045543" w:rsidRDefault="00045543" w:rsidP="006A1867">
            <w:pPr>
              <w:rPr>
                <w:rFonts w:ascii="Arial" w:hAnsi="Arial" w:cs="Arial"/>
                <w:sz w:val="24"/>
                <w:szCs w:val="24"/>
              </w:rPr>
            </w:pPr>
            <w:r>
              <w:rPr>
                <w:rFonts w:ascii="Arial" w:hAnsi="Arial" w:cs="Arial"/>
                <w:sz w:val="24"/>
                <w:szCs w:val="24"/>
              </w:rPr>
              <w:t>Experiment with writing new words</w:t>
            </w:r>
          </w:p>
        </w:tc>
      </w:tr>
      <w:tr w:rsidR="00A84393" w14:paraId="597337AA" w14:textId="77777777" w:rsidTr="006E12DF">
        <w:tc>
          <w:tcPr>
            <w:tcW w:w="14992" w:type="dxa"/>
            <w:gridSpan w:val="5"/>
          </w:tcPr>
          <w:p w14:paraId="491F8662" w14:textId="77777777" w:rsidR="00A84393" w:rsidRPr="00A84393" w:rsidRDefault="00A84393" w:rsidP="00A84393">
            <w:pPr>
              <w:jc w:val="center"/>
              <w:rPr>
                <w:rFonts w:ascii="Arial" w:hAnsi="Arial" w:cs="Arial"/>
                <w:b/>
                <w:sz w:val="24"/>
                <w:szCs w:val="24"/>
              </w:rPr>
            </w:pPr>
            <w:r>
              <w:rPr>
                <w:rFonts w:ascii="Arial" w:hAnsi="Arial" w:cs="Arial"/>
                <w:b/>
                <w:sz w:val="24"/>
                <w:szCs w:val="24"/>
              </w:rPr>
              <w:t>Grammar</w:t>
            </w:r>
          </w:p>
        </w:tc>
      </w:tr>
      <w:tr w:rsidR="00045543" w14:paraId="650546E2" w14:textId="77777777" w:rsidTr="00AD06F6">
        <w:tc>
          <w:tcPr>
            <w:tcW w:w="4997" w:type="dxa"/>
            <w:gridSpan w:val="2"/>
          </w:tcPr>
          <w:p w14:paraId="342B5B56" w14:textId="77777777" w:rsidR="00045543" w:rsidRDefault="00A84393" w:rsidP="00D51DB7">
            <w:pPr>
              <w:rPr>
                <w:rFonts w:ascii="Arial" w:hAnsi="Arial" w:cs="Arial"/>
                <w:sz w:val="24"/>
                <w:szCs w:val="24"/>
              </w:rPr>
            </w:pPr>
            <w:r>
              <w:rPr>
                <w:rFonts w:ascii="Arial" w:hAnsi="Arial" w:cs="Arial"/>
                <w:sz w:val="24"/>
                <w:szCs w:val="24"/>
              </w:rPr>
              <w:t>Understand some basic grammar appropriate to the language being studied:</w:t>
            </w:r>
          </w:p>
          <w:p w14:paraId="7E5BBF44" w14:textId="77777777" w:rsidR="00A84393" w:rsidRDefault="00A84393" w:rsidP="00D51DB7">
            <w:pPr>
              <w:rPr>
                <w:rFonts w:ascii="Arial" w:hAnsi="Arial" w:cs="Arial"/>
                <w:sz w:val="24"/>
                <w:szCs w:val="24"/>
              </w:rPr>
            </w:pPr>
            <w:r>
              <w:rPr>
                <w:rFonts w:ascii="Arial" w:hAnsi="Arial" w:cs="Arial"/>
                <w:sz w:val="24"/>
                <w:szCs w:val="24"/>
              </w:rPr>
              <w:t xml:space="preserve">Begin to recognise the gender of </w:t>
            </w:r>
            <w:proofErr w:type="spellStart"/>
            <w:r>
              <w:rPr>
                <w:rFonts w:ascii="Arial" w:hAnsi="Arial" w:cs="Arial"/>
                <w:sz w:val="24"/>
                <w:szCs w:val="24"/>
              </w:rPr>
              <w:t>faimiliar</w:t>
            </w:r>
            <w:proofErr w:type="spellEnd"/>
            <w:r>
              <w:rPr>
                <w:rFonts w:ascii="Arial" w:hAnsi="Arial" w:cs="Arial"/>
                <w:sz w:val="24"/>
                <w:szCs w:val="24"/>
              </w:rPr>
              <w:t xml:space="preserve"> singular nouns</w:t>
            </w:r>
          </w:p>
          <w:p w14:paraId="20C5896B" w14:textId="77777777" w:rsidR="00A84393" w:rsidRDefault="00A84393" w:rsidP="00D51DB7">
            <w:pPr>
              <w:rPr>
                <w:rFonts w:ascii="Arial" w:hAnsi="Arial" w:cs="Arial"/>
                <w:sz w:val="24"/>
                <w:szCs w:val="24"/>
              </w:rPr>
            </w:pPr>
            <w:r>
              <w:rPr>
                <w:rFonts w:ascii="Arial" w:hAnsi="Arial" w:cs="Arial"/>
                <w:sz w:val="24"/>
                <w:szCs w:val="24"/>
              </w:rPr>
              <w:t>Show awareness of the position of the colour adjective</w:t>
            </w:r>
          </w:p>
          <w:p w14:paraId="55358F22" w14:textId="77777777" w:rsidR="00A84393" w:rsidRDefault="00A84393" w:rsidP="00D51DB7">
            <w:pPr>
              <w:rPr>
                <w:rFonts w:ascii="Arial" w:hAnsi="Arial" w:cs="Arial"/>
                <w:sz w:val="24"/>
                <w:szCs w:val="24"/>
              </w:rPr>
            </w:pPr>
            <w:r>
              <w:rPr>
                <w:rFonts w:ascii="Arial" w:hAnsi="Arial" w:cs="Arial"/>
                <w:sz w:val="24"/>
                <w:szCs w:val="24"/>
              </w:rPr>
              <w:lastRenderedPageBreak/>
              <w:t>Show awareness of the first and second person singular subject pronouns</w:t>
            </w:r>
          </w:p>
          <w:p w14:paraId="02C0ED36" w14:textId="77777777" w:rsidR="00A84393" w:rsidRDefault="00A84393" w:rsidP="00D51DB7">
            <w:pPr>
              <w:rPr>
                <w:rFonts w:ascii="Arial" w:hAnsi="Arial" w:cs="Arial"/>
                <w:sz w:val="24"/>
                <w:szCs w:val="24"/>
              </w:rPr>
            </w:pPr>
            <w:r>
              <w:rPr>
                <w:rFonts w:ascii="Arial" w:hAnsi="Arial" w:cs="Arial"/>
                <w:sz w:val="24"/>
                <w:szCs w:val="24"/>
              </w:rPr>
              <w:t xml:space="preserve">Use the negative form </w:t>
            </w:r>
            <w:proofErr w:type="spellStart"/>
            <w:r>
              <w:rPr>
                <w:rFonts w:ascii="Arial" w:hAnsi="Arial" w:cs="Arial"/>
                <w:sz w:val="24"/>
                <w:szCs w:val="24"/>
              </w:rPr>
              <w:t>ie</w:t>
            </w:r>
            <w:proofErr w:type="spellEnd"/>
            <w:r>
              <w:rPr>
                <w:rFonts w:ascii="Arial" w:hAnsi="Arial" w:cs="Arial"/>
                <w:sz w:val="24"/>
                <w:szCs w:val="24"/>
              </w:rPr>
              <w:t xml:space="preserve">: je </w:t>
            </w:r>
            <w:proofErr w:type="spellStart"/>
            <w:r>
              <w:rPr>
                <w:rFonts w:ascii="Arial" w:hAnsi="Arial" w:cs="Arial"/>
                <w:sz w:val="24"/>
                <w:szCs w:val="24"/>
              </w:rPr>
              <w:t>n’aime</w:t>
            </w:r>
            <w:proofErr w:type="spellEnd"/>
            <w:r>
              <w:rPr>
                <w:rFonts w:ascii="Arial" w:hAnsi="Arial" w:cs="Arial"/>
                <w:sz w:val="24"/>
                <w:szCs w:val="24"/>
              </w:rPr>
              <w:t xml:space="preserve"> pas …</w:t>
            </w:r>
          </w:p>
        </w:tc>
        <w:tc>
          <w:tcPr>
            <w:tcW w:w="4997" w:type="dxa"/>
            <w:gridSpan w:val="2"/>
          </w:tcPr>
          <w:p w14:paraId="3E58ECA3" w14:textId="77777777" w:rsidR="00A84393" w:rsidRDefault="00A84393" w:rsidP="00D51DB7">
            <w:pPr>
              <w:rPr>
                <w:rFonts w:ascii="Arial" w:hAnsi="Arial" w:cs="Arial"/>
                <w:sz w:val="24"/>
                <w:szCs w:val="24"/>
              </w:rPr>
            </w:pPr>
            <w:r>
              <w:rPr>
                <w:rFonts w:ascii="Arial" w:hAnsi="Arial" w:cs="Arial"/>
                <w:sz w:val="24"/>
                <w:szCs w:val="24"/>
              </w:rPr>
              <w:lastRenderedPageBreak/>
              <w:t xml:space="preserve">Match the correct definite article to a series of familiar nouns </w:t>
            </w:r>
            <w:proofErr w:type="spellStart"/>
            <w:r>
              <w:rPr>
                <w:rFonts w:ascii="Arial" w:hAnsi="Arial" w:cs="Arial"/>
                <w:sz w:val="24"/>
                <w:szCs w:val="24"/>
              </w:rPr>
              <w:t>ie</w:t>
            </w:r>
            <w:proofErr w:type="spellEnd"/>
            <w:r>
              <w:rPr>
                <w:rFonts w:ascii="Arial" w:hAnsi="Arial" w:cs="Arial"/>
                <w:sz w:val="24"/>
                <w:szCs w:val="24"/>
              </w:rPr>
              <w:t>: fruits, parts of the head, with increasing accuracy</w:t>
            </w:r>
          </w:p>
          <w:p w14:paraId="747AEFA6" w14:textId="77777777" w:rsidR="00A84393" w:rsidRDefault="00A84393" w:rsidP="00D51DB7">
            <w:pPr>
              <w:rPr>
                <w:rFonts w:ascii="Arial" w:hAnsi="Arial" w:cs="Arial"/>
                <w:sz w:val="24"/>
                <w:szCs w:val="24"/>
              </w:rPr>
            </w:pPr>
            <w:r>
              <w:rPr>
                <w:rFonts w:ascii="Arial" w:hAnsi="Arial" w:cs="Arial"/>
                <w:sz w:val="24"/>
                <w:szCs w:val="24"/>
              </w:rPr>
              <w:t xml:space="preserve">Use picture cards to build phrases to show the position of the colour adjective </w:t>
            </w:r>
            <w:proofErr w:type="spellStart"/>
            <w:r>
              <w:rPr>
                <w:rFonts w:ascii="Arial" w:hAnsi="Arial" w:cs="Arial"/>
                <w:sz w:val="24"/>
                <w:szCs w:val="24"/>
              </w:rPr>
              <w:t>ie</w:t>
            </w:r>
            <w:proofErr w:type="spellEnd"/>
            <w:r>
              <w:rPr>
                <w:rFonts w:ascii="Arial" w:hAnsi="Arial" w:cs="Arial"/>
                <w:sz w:val="24"/>
                <w:szCs w:val="24"/>
              </w:rPr>
              <w:t xml:space="preserve">: un lapin </w:t>
            </w:r>
            <w:proofErr w:type="spellStart"/>
            <w:r>
              <w:rPr>
                <w:rFonts w:ascii="Arial" w:hAnsi="Arial" w:cs="Arial"/>
                <w:sz w:val="24"/>
                <w:szCs w:val="24"/>
              </w:rPr>
              <w:t>blanc</w:t>
            </w:r>
            <w:proofErr w:type="spellEnd"/>
          </w:p>
          <w:p w14:paraId="2B489A42" w14:textId="77777777" w:rsidR="00A84393" w:rsidRDefault="00A84393" w:rsidP="00D51DB7">
            <w:pPr>
              <w:rPr>
                <w:rFonts w:ascii="Arial" w:hAnsi="Arial" w:cs="Arial"/>
                <w:sz w:val="24"/>
                <w:szCs w:val="24"/>
              </w:rPr>
            </w:pPr>
            <w:r>
              <w:rPr>
                <w:rFonts w:ascii="Arial" w:hAnsi="Arial" w:cs="Arial"/>
                <w:sz w:val="24"/>
                <w:szCs w:val="24"/>
              </w:rPr>
              <w:lastRenderedPageBreak/>
              <w:t xml:space="preserve">Begin to understand how the negative is formed in the new language </w:t>
            </w:r>
            <w:proofErr w:type="spellStart"/>
            <w:r>
              <w:rPr>
                <w:rFonts w:ascii="Arial" w:hAnsi="Arial" w:cs="Arial"/>
                <w:sz w:val="24"/>
                <w:szCs w:val="24"/>
              </w:rPr>
              <w:t>ie</w:t>
            </w:r>
            <w:proofErr w:type="spellEnd"/>
            <w:r>
              <w:rPr>
                <w:rFonts w:ascii="Arial" w:hAnsi="Arial" w:cs="Arial"/>
                <w:sz w:val="24"/>
                <w:szCs w:val="24"/>
              </w:rPr>
              <w:t xml:space="preserve">: je </w:t>
            </w:r>
            <w:proofErr w:type="spellStart"/>
            <w:r>
              <w:rPr>
                <w:rFonts w:ascii="Arial" w:hAnsi="Arial" w:cs="Arial"/>
                <w:sz w:val="24"/>
                <w:szCs w:val="24"/>
              </w:rPr>
              <w:t>n’aime</w:t>
            </w:r>
            <w:proofErr w:type="spellEnd"/>
            <w:r>
              <w:rPr>
                <w:rFonts w:ascii="Arial" w:hAnsi="Arial" w:cs="Arial"/>
                <w:sz w:val="24"/>
                <w:szCs w:val="24"/>
              </w:rPr>
              <w:t xml:space="preserve"> pas le </w:t>
            </w:r>
            <w:proofErr w:type="spellStart"/>
            <w:r>
              <w:rPr>
                <w:rFonts w:ascii="Arial" w:hAnsi="Arial" w:cs="Arial"/>
                <w:sz w:val="24"/>
                <w:szCs w:val="24"/>
              </w:rPr>
              <w:t>chocolat</w:t>
            </w:r>
            <w:proofErr w:type="spellEnd"/>
          </w:p>
        </w:tc>
        <w:tc>
          <w:tcPr>
            <w:tcW w:w="4998" w:type="dxa"/>
          </w:tcPr>
          <w:p w14:paraId="1B529FA2" w14:textId="77777777" w:rsidR="00045543" w:rsidRDefault="00A84393" w:rsidP="006A1867">
            <w:pPr>
              <w:rPr>
                <w:rFonts w:ascii="Arial" w:hAnsi="Arial" w:cs="Arial"/>
                <w:sz w:val="24"/>
                <w:szCs w:val="24"/>
              </w:rPr>
            </w:pPr>
            <w:r>
              <w:rPr>
                <w:rFonts w:ascii="Arial" w:hAnsi="Arial" w:cs="Arial"/>
                <w:sz w:val="24"/>
                <w:szCs w:val="24"/>
              </w:rPr>
              <w:lastRenderedPageBreak/>
              <w:t>Notice that the definite article changes according to gender of noun</w:t>
            </w:r>
          </w:p>
          <w:p w14:paraId="4BC2D288" w14:textId="77777777" w:rsidR="00A84393" w:rsidRDefault="00A84393" w:rsidP="006A1867">
            <w:pPr>
              <w:rPr>
                <w:rFonts w:ascii="Arial" w:hAnsi="Arial" w:cs="Arial"/>
                <w:sz w:val="24"/>
                <w:szCs w:val="24"/>
              </w:rPr>
            </w:pPr>
            <w:r>
              <w:rPr>
                <w:rFonts w:ascii="Arial" w:hAnsi="Arial" w:cs="Arial"/>
                <w:sz w:val="24"/>
                <w:szCs w:val="24"/>
              </w:rPr>
              <w:t>Notice differences in word order</w:t>
            </w:r>
          </w:p>
          <w:p w14:paraId="0C138C97" w14:textId="77777777" w:rsidR="00A84393" w:rsidRDefault="00A84393" w:rsidP="006A1867">
            <w:pPr>
              <w:rPr>
                <w:rFonts w:ascii="Arial" w:hAnsi="Arial" w:cs="Arial"/>
                <w:sz w:val="24"/>
                <w:szCs w:val="24"/>
              </w:rPr>
            </w:pPr>
            <w:r>
              <w:rPr>
                <w:rFonts w:ascii="Arial" w:hAnsi="Arial" w:cs="Arial"/>
                <w:sz w:val="24"/>
                <w:szCs w:val="24"/>
              </w:rPr>
              <w:t>Begin to understand how to form the negative</w:t>
            </w:r>
          </w:p>
        </w:tc>
      </w:tr>
      <w:tr w:rsidR="00A84393" w14:paraId="5CCBC1B3" w14:textId="77777777" w:rsidTr="00B607C9">
        <w:tc>
          <w:tcPr>
            <w:tcW w:w="14992" w:type="dxa"/>
            <w:gridSpan w:val="5"/>
          </w:tcPr>
          <w:p w14:paraId="167D37A0" w14:textId="77777777" w:rsidR="00A84393" w:rsidRPr="00A84393" w:rsidRDefault="00A84393" w:rsidP="00A84393">
            <w:pPr>
              <w:jc w:val="center"/>
              <w:rPr>
                <w:rFonts w:ascii="Arial" w:hAnsi="Arial" w:cs="Arial"/>
                <w:b/>
                <w:sz w:val="24"/>
                <w:szCs w:val="24"/>
              </w:rPr>
            </w:pPr>
            <w:r>
              <w:rPr>
                <w:rFonts w:ascii="Arial" w:hAnsi="Arial" w:cs="Arial"/>
                <w:b/>
                <w:sz w:val="24"/>
                <w:szCs w:val="24"/>
              </w:rPr>
              <w:t>Intercultural understanding</w:t>
            </w:r>
          </w:p>
        </w:tc>
      </w:tr>
      <w:tr w:rsidR="00A84393" w14:paraId="14DD1308" w14:textId="77777777" w:rsidTr="00AD06F6">
        <w:tc>
          <w:tcPr>
            <w:tcW w:w="4997" w:type="dxa"/>
            <w:gridSpan w:val="2"/>
          </w:tcPr>
          <w:p w14:paraId="0FD2E24C" w14:textId="77777777" w:rsidR="00A84393" w:rsidRDefault="00A84393" w:rsidP="00D51DB7">
            <w:pPr>
              <w:rPr>
                <w:rFonts w:ascii="Arial" w:hAnsi="Arial" w:cs="Arial"/>
                <w:sz w:val="24"/>
                <w:szCs w:val="24"/>
              </w:rPr>
            </w:pPr>
            <w:r>
              <w:rPr>
                <w:rFonts w:ascii="Arial" w:hAnsi="Arial" w:cs="Arial"/>
                <w:sz w:val="24"/>
                <w:szCs w:val="24"/>
              </w:rPr>
              <w:t>Show awareness of cultural diversity</w:t>
            </w:r>
          </w:p>
        </w:tc>
        <w:tc>
          <w:tcPr>
            <w:tcW w:w="4997" w:type="dxa"/>
            <w:gridSpan w:val="2"/>
          </w:tcPr>
          <w:p w14:paraId="28403129" w14:textId="77777777" w:rsidR="00A84393" w:rsidRDefault="00A84393" w:rsidP="00D51DB7">
            <w:pPr>
              <w:rPr>
                <w:rFonts w:ascii="Arial" w:hAnsi="Arial" w:cs="Arial"/>
                <w:sz w:val="24"/>
                <w:szCs w:val="24"/>
              </w:rPr>
            </w:pPr>
            <w:r>
              <w:rPr>
                <w:rFonts w:ascii="Arial" w:hAnsi="Arial" w:cs="Arial"/>
                <w:sz w:val="24"/>
                <w:szCs w:val="24"/>
              </w:rPr>
              <w:t>Identify similarities and differences between French and British celebrations (Easter, Christmas and New Year traditions)</w:t>
            </w:r>
          </w:p>
          <w:p w14:paraId="41AACA89" w14:textId="77777777" w:rsidR="00A84393" w:rsidRDefault="00A84393" w:rsidP="00D51DB7">
            <w:pPr>
              <w:rPr>
                <w:rFonts w:ascii="Arial" w:hAnsi="Arial" w:cs="Arial"/>
                <w:sz w:val="24"/>
                <w:szCs w:val="24"/>
              </w:rPr>
            </w:pPr>
            <w:r>
              <w:rPr>
                <w:rFonts w:ascii="Arial" w:hAnsi="Arial" w:cs="Arial"/>
                <w:sz w:val="24"/>
                <w:szCs w:val="24"/>
              </w:rPr>
              <w:t xml:space="preserve">Discuss the celebration of the ’14 </w:t>
            </w:r>
            <w:proofErr w:type="spellStart"/>
            <w:r>
              <w:rPr>
                <w:rFonts w:ascii="Arial" w:hAnsi="Arial" w:cs="Arial"/>
                <w:sz w:val="24"/>
                <w:szCs w:val="24"/>
              </w:rPr>
              <w:t>Juillet</w:t>
            </w:r>
            <w:proofErr w:type="spellEnd"/>
            <w:r>
              <w:rPr>
                <w:rFonts w:ascii="Arial" w:hAnsi="Arial" w:cs="Arial"/>
                <w:sz w:val="24"/>
                <w:szCs w:val="24"/>
              </w:rPr>
              <w:t xml:space="preserve">’ and </w:t>
            </w:r>
            <w:proofErr w:type="spellStart"/>
            <w:r>
              <w:rPr>
                <w:rFonts w:ascii="Arial" w:hAnsi="Arial" w:cs="Arial"/>
                <w:sz w:val="24"/>
                <w:szCs w:val="24"/>
              </w:rPr>
              <w:t>it’s</w:t>
            </w:r>
            <w:proofErr w:type="spellEnd"/>
            <w:r>
              <w:rPr>
                <w:rFonts w:ascii="Arial" w:hAnsi="Arial" w:cs="Arial"/>
                <w:sz w:val="24"/>
                <w:szCs w:val="24"/>
              </w:rPr>
              <w:t xml:space="preserve"> historical significance</w:t>
            </w:r>
          </w:p>
        </w:tc>
        <w:tc>
          <w:tcPr>
            <w:tcW w:w="4998" w:type="dxa"/>
          </w:tcPr>
          <w:p w14:paraId="5028BF0A" w14:textId="77777777" w:rsidR="00A84393" w:rsidRDefault="00A84393" w:rsidP="006A1867">
            <w:pPr>
              <w:rPr>
                <w:rFonts w:ascii="Arial" w:hAnsi="Arial" w:cs="Arial"/>
                <w:sz w:val="24"/>
                <w:szCs w:val="24"/>
              </w:rPr>
            </w:pPr>
            <w:r>
              <w:rPr>
                <w:rFonts w:ascii="Arial" w:hAnsi="Arial" w:cs="Arial"/>
                <w:sz w:val="24"/>
                <w:szCs w:val="24"/>
              </w:rPr>
              <w:t>Name a variety of French traditions and customs</w:t>
            </w:r>
          </w:p>
          <w:p w14:paraId="4635B13C" w14:textId="77777777" w:rsidR="00A84393" w:rsidRDefault="00A84393" w:rsidP="006A1867">
            <w:pPr>
              <w:rPr>
                <w:rFonts w:ascii="Arial" w:hAnsi="Arial" w:cs="Arial"/>
                <w:sz w:val="24"/>
                <w:szCs w:val="24"/>
              </w:rPr>
            </w:pPr>
            <w:r>
              <w:rPr>
                <w:rFonts w:ascii="Arial" w:hAnsi="Arial" w:cs="Arial"/>
                <w:sz w:val="24"/>
                <w:szCs w:val="24"/>
              </w:rPr>
              <w:t>Wish others a happy Christmas, a happy Easter and a happy new year in French</w:t>
            </w:r>
          </w:p>
        </w:tc>
      </w:tr>
      <w:tr w:rsidR="00A84393" w14:paraId="457C738C" w14:textId="77777777" w:rsidTr="00A84393">
        <w:tc>
          <w:tcPr>
            <w:tcW w:w="14992" w:type="dxa"/>
            <w:gridSpan w:val="5"/>
            <w:shd w:val="clear" w:color="auto" w:fill="00B0F0"/>
          </w:tcPr>
          <w:p w14:paraId="002FD148" w14:textId="77777777" w:rsidR="00A84393" w:rsidRPr="00A84393" w:rsidRDefault="00A84393" w:rsidP="00F45F17">
            <w:pPr>
              <w:jc w:val="center"/>
              <w:rPr>
                <w:rFonts w:ascii="Arial" w:hAnsi="Arial" w:cs="Arial"/>
                <w:b/>
                <w:sz w:val="24"/>
                <w:szCs w:val="24"/>
              </w:rPr>
            </w:pPr>
            <w:r>
              <w:rPr>
                <w:rFonts w:ascii="Arial" w:hAnsi="Arial" w:cs="Arial"/>
                <w:b/>
                <w:sz w:val="24"/>
                <w:szCs w:val="24"/>
              </w:rPr>
              <w:t>Year 4</w:t>
            </w:r>
          </w:p>
        </w:tc>
      </w:tr>
      <w:tr w:rsidR="00A84393" w14:paraId="3AD72772" w14:textId="77777777" w:rsidTr="00355FB5">
        <w:tc>
          <w:tcPr>
            <w:tcW w:w="14992" w:type="dxa"/>
            <w:gridSpan w:val="5"/>
          </w:tcPr>
          <w:p w14:paraId="5269AB22" w14:textId="77777777" w:rsidR="00A84393" w:rsidRPr="00F45F17" w:rsidRDefault="00F45F17" w:rsidP="00F45F17">
            <w:pPr>
              <w:jc w:val="center"/>
              <w:rPr>
                <w:rFonts w:ascii="Arial" w:hAnsi="Arial" w:cs="Arial"/>
                <w:b/>
                <w:sz w:val="24"/>
                <w:szCs w:val="24"/>
              </w:rPr>
            </w:pPr>
            <w:r>
              <w:rPr>
                <w:rFonts w:ascii="Arial" w:hAnsi="Arial" w:cs="Arial"/>
                <w:b/>
                <w:sz w:val="24"/>
                <w:szCs w:val="24"/>
              </w:rPr>
              <w:t>Listening</w:t>
            </w:r>
          </w:p>
        </w:tc>
      </w:tr>
      <w:tr w:rsidR="00F45F17" w14:paraId="41386920" w14:textId="77777777" w:rsidTr="0095299A">
        <w:tc>
          <w:tcPr>
            <w:tcW w:w="4997" w:type="dxa"/>
            <w:gridSpan w:val="2"/>
          </w:tcPr>
          <w:p w14:paraId="6B11100F" w14:textId="77777777" w:rsidR="00F45F17" w:rsidRDefault="00F45F17" w:rsidP="00F45F17">
            <w:pPr>
              <w:rPr>
                <w:rFonts w:ascii="Arial" w:hAnsi="Arial" w:cs="Arial"/>
                <w:sz w:val="24"/>
                <w:szCs w:val="24"/>
              </w:rPr>
            </w:pPr>
            <w:r>
              <w:rPr>
                <w:rFonts w:ascii="Arial" w:hAnsi="Arial" w:cs="Arial"/>
                <w:sz w:val="24"/>
                <w:szCs w:val="24"/>
              </w:rPr>
              <w:t>Listen for specific phonemes, words and a variety of phrases</w:t>
            </w:r>
          </w:p>
          <w:p w14:paraId="08A212E1" w14:textId="77777777" w:rsidR="00A54F6D" w:rsidRPr="00F45F17" w:rsidRDefault="00A54F6D" w:rsidP="00F45F17">
            <w:pPr>
              <w:rPr>
                <w:rFonts w:ascii="Arial" w:hAnsi="Arial" w:cs="Arial"/>
                <w:sz w:val="24"/>
                <w:szCs w:val="24"/>
              </w:rPr>
            </w:pPr>
          </w:p>
        </w:tc>
        <w:tc>
          <w:tcPr>
            <w:tcW w:w="4997" w:type="dxa"/>
            <w:gridSpan w:val="2"/>
          </w:tcPr>
          <w:p w14:paraId="4CBAE5EE" w14:textId="77777777" w:rsidR="00F45F17" w:rsidRPr="00F45F17" w:rsidRDefault="00F45F17" w:rsidP="00F45F17">
            <w:pPr>
              <w:rPr>
                <w:rFonts w:ascii="Arial" w:hAnsi="Arial" w:cs="Arial"/>
                <w:sz w:val="24"/>
                <w:szCs w:val="24"/>
              </w:rPr>
            </w:pPr>
            <w:r w:rsidRPr="00F45F17">
              <w:rPr>
                <w:rFonts w:ascii="Arial" w:hAnsi="Arial" w:cs="Arial"/>
                <w:sz w:val="24"/>
                <w:szCs w:val="24"/>
              </w:rPr>
              <w:t>Pick out phonemes, words and phrases in songs, stories and rhymes</w:t>
            </w:r>
          </w:p>
          <w:p w14:paraId="3913AB09" w14:textId="77777777" w:rsidR="00F45F17" w:rsidRPr="00F45F17" w:rsidRDefault="00F45F17" w:rsidP="00F45F17">
            <w:pPr>
              <w:rPr>
                <w:rFonts w:ascii="Arial" w:hAnsi="Arial" w:cs="Arial"/>
                <w:sz w:val="24"/>
                <w:szCs w:val="24"/>
              </w:rPr>
            </w:pPr>
            <w:r w:rsidRPr="00F45F17">
              <w:rPr>
                <w:rFonts w:ascii="Arial" w:hAnsi="Arial" w:cs="Arial"/>
                <w:sz w:val="24"/>
                <w:szCs w:val="24"/>
              </w:rPr>
              <w:t xml:space="preserve">Understand higher numbers including multiples of 10 </w:t>
            </w:r>
            <w:proofErr w:type="spellStart"/>
            <w:r w:rsidRPr="00F45F17">
              <w:rPr>
                <w:rFonts w:ascii="Arial" w:hAnsi="Arial" w:cs="Arial"/>
                <w:sz w:val="24"/>
                <w:szCs w:val="24"/>
              </w:rPr>
              <w:t>ie</w:t>
            </w:r>
            <w:proofErr w:type="spellEnd"/>
            <w:r w:rsidRPr="00F45F17">
              <w:rPr>
                <w:rFonts w:ascii="Arial" w:hAnsi="Arial" w:cs="Arial"/>
                <w:sz w:val="24"/>
                <w:szCs w:val="24"/>
              </w:rPr>
              <w:t>: in prices and dates</w:t>
            </w:r>
          </w:p>
          <w:p w14:paraId="42954E5D" w14:textId="77777777" w:rsidR="00F45F17" w:rsidRPr="00F45F17" w:rsidRDefault="00F45F17" w:rsidP="00F45F17">
            <w:pPr>
              <w:rPr>
                <w:rFonts w:ascii="Arial" w:hAnsi="Arial" w:cs="Arial"/>
                <w:sz w:val="24"/>
                <w:szCs w:val="24"/>
              </w:rPr>
            </w:pPr>
            <w:r w:rsidRPr="00F45F17">
              <w:rPr>
                <w:rFonts w:ascii="Arial" w:hAnsi="Arial" w:cs="Arial"/>
                <w:sz w:val="24"/>
                <w:szCs w:val="24"/>
              </w:rPr>
              <w:t>Listen to up to three simple sentences using familiar vocabulary and ans</w:t>
            </w:r>
            <w:r w:rsidR="00A54F6D">
              <w:rPr>
                <w:rFonts w:ascii="Arial" w:hAnsi="Arial" w:cs="Arial"/>
                <w:sz w:val="24"/>
                <w:szCs w:val="24"/>
              </w:rPr>
              <w:t>w</w:t>
            </w:r>
            <w:r w:rsidRPr="00F45F17">
              <w:rPr>
                <w:rFonts w:ascii="Arial" w:hAnsi="Arial" w:cs="Arial"/>
                <w:sz w:val="24"/>
                <w:szCs w:val="24"/>
              </w:rPr>
              <w:t xml:space="preserve">er questions in English </w:t>
            </w:r>
            <w:proofErr w:type="spellStart"/>
            <w:r w:rsidRPr="00F45F17">
              <w:rPr>
                <w:rFonts w:ascii="Arial" w:hAnsi="Arial" w:cs="Arial"/>
                <w:sz w:val="24"/>
                <w:szCs w:val="24"/>
              </w:rPr>
              <w:t>ie</w:t>
            </w:r>
            <w:proofErr w:type="spellEnd"/>
            <w:r w:rsidRPr="00F45F17">
              <w:rPr>
                <w:rFonts w:ascii="Arial" w:hAnsi="Arial" w:cs="Arial"/>
                <w:sz w:val="24"/>
                <w:szCs w:val="24"/>
              </w:rPr>
              <w:t xml:space="preserve">:  How old is </w:t>
            </w:r>
            <w:proofErr w:type="spellStart"/>
            <w:r w:rsidRPr="00F45F17">
              <w:rPr>
                <w:rFonts w:ascii="Arial" w:hAnsi="Arial" w:cs="Arial"/>
                <w:sz w:val="24"/>
                <w:szCs w:val="24"/>
              </w:rPr>
              <w:t>Jon</w:t>
            </w:r>
            <w:r w:rsidR="00A54F6D">
              <w:rPr>
                <w:rFonts w:ascii="Arial" w:hAnsi="Arial" w:cs="Arial"/>
                <w:sz w:val="24"/>
                <w:szCs w:val="24"/>
              </w:rPr>
              <w:t>n</w:t>
            </w:r>
            <w:proofErr w:type="spellEnd"/>
            <w:r w:rsidR="00A54F6D">
              <w:rPr>
                <w:rFonts w:ascii="Arial" w:hAnsi="Arial" w:cs="Arial"/>
                <w:sz w:val="24"/>
                <w:szCs w:val="24"/>
              </w:rPr>
              <w:t>?  Does he like the colour red?</w:t>
            </w:r>
          </w:p>
          <w:p w14:paraId="74EC144F" w14:textId="77777777" w:rsidR="00F45F17" w:rsidRPr="00F45F17" w:rsidRDefault="00F45F17" w:rsidP="00F45F17">
            <w:pPr>
              <w:rPr>
                <w:rFonts w:ascii="Arial" w:hAnsi="Arial" w:cs="Arial"/>
                <w:sz w:val="24"/>
                <w:szCs w:val="24"/>
              </w:rPr>
            </w:pPr>
            <w:r w:rsidRPr="00F45F17">
              <w:rPr>
                <w:rFonts w:ascii="Arial" w:hAnsi="Arial" w:cs="Arial"/>
                <w:sz w:val="24"/>
                <w:szCs w:val="24"/>
              </w:rPr>
              <w:t xml:space="preserve">Respond to a wider range of classroom instructions/language </w:t>
            </w:r>
            <w:proofErr w:type="spellStart"/>
            <w:r w:rsidRPr="00F45F17">
              <w:rPr>
                <w:rFonts w:ascii="Arial" w:hAnsi="Arial" w:cs="Arial"/>
                <w:sz w:val="24"/>
                <w:szCs w:val="24"/>
              </w:rPr>
              <w:t>ie</w:t>
            </w:r>
            <w:proofErr w:type="spellEnd"/>
            <w:r w:rsidRPr="00F45F17">
              <w:rPr>
                <w:rFonts w:ascii="Arial" w:hAnsi="Arial" w:cs="Arial"/>
                <w:sz w:val="24"/>
                <w:szCs w:val="24"/>
              </w:rPr>
              <w:t xml:space="preserve">: </w:t>
            </w:r>
            <w:proofErr w:type="spellStart"/>
            <w:r w:rsidRPr="00F45F17">
              <w:rPr>
                <w:rFonts w:ascii="Arial" w:hAnsi="Arial" w:cs="Arial"/>
                <w:sz w:val="24"/>
                <w:szCs w:val="24"/>
              </w:rPr>
              <w:t>ouvrez</w:t>
            </w:r>
            <w:proofErr w:type="spellEnd"/>
            <w:r w:rsidRPr="00F45F17">
              <w:rPr>
                <w:rFonts w:ascii="Arial" w:hAnsi="Arial" w:cs="Arial"/>
                <w:sz w:val="24"/>
                <w:szCs w:val="24"/>
              </w:rPr>
              <w:t xml:space="preserve"> la </w:t>
            </w:r>
            <w:proofErr w:type="spellStart"/>
            <w:r w:rsidRPr="00F45F17">
              <w:rPr>
                <w:rFonts w:ascii="Arial" w:hAnsi="Arial" w:cs="Arial"/>
                <w:sz w:val="24"/>
                <w:szCs w:val="24"/>
              </w:rPr>
              <w:t>porte</w:t>
            </w:r>
            <w:proofErr w:type="spellEnd"/>
            <w:r w:rsidRPr="00F45F17">
              <w:rPr>
                <w:rFonts w:ascii="Arial" w:hAnsi="Arial" w:cs="Arial"/>
                <w:sz w:val="24"/>
                <w:szCs w:val="24"/>
              </w:rPr>
              <w:t xml:space="preserve">, il me faut un </w:t>
            </w:r>
            <w:proofErr w:type="spellStart"/>
            <w:r w:rsidRPr="00F45F17">
              <w:rPr>
                <w:rFonts w:ascii="Arial" w:hAnsi="Arial" w:cs="Arial"/>
                <w:sz w:val="24"/>
                <w:szCs w:val="24"/>
              </w:rPr>
              <w:t>volontaire</w:t>
            </w:r>
            <w:proofErr w:type="spellEnd"/>
            <w:r w:rsidRPr="00F45F17">
              <w:rPr>
                <w:rFonts w:ascii="Arial" w:hAnsi="Arial" w:cs="Arial"/>
                <w:sz w:val="24"/>
                <w:szCs w:val="24"/>
              </w:rPr>
              <w:t xml:space="preserve"> ….</w:t>
            </w:r>
          </w:p>
          <w:p w14:paraId="1FD40254" w14:textId="77777777" w:rsidR="00F45F17" w:rsidRDefault="00A54F6D" w:rsidP="00F45F17">
            <w:pPr>
              <w:rPr>
                <w:rFonts w:ascii="Arial" w:hAnsi="Arial" w:cs="Arial"/>
                <w:b/>
                <w:sz w:val="24"/>
                <w:szCs w:val="24"/>
              </w:rPr>
            </w:pPr>
            <w:r>
              <w:rPr>
                <w:rFonts w:ascii="Arial" w:hAnsi="Arial" w:cs="Arial"/>
                <w:sz w:val="24"/>
                <w:szCs w:val="24"/>
              </w:rPr>
              <w:t xml:space="preserve">Join in singing a </w:t>
            </w:r>
            <w:r w:rsidR="00F45F17" w:rsidRPr="00F45F17">
              <w:rPr>
                <w:rFonts w:ascii="Arial" w:hAnsi="Arial" w:cs="Arial"/>
                <w:sz w:val="24"/>
                <w:szCs w:val="24"/>
              </w:rPr>
              <w:t xml:space="preserve"> song from start to finish</w:t>
            </w:r>
          </w:p>
        </w:tc>
        <w:tc>
          <w:tcPr>
            <w:tcW w:w="4998" w:type="dxa"/>
          </w:tcPr>
          <w:p w14:paraId="236A0C16" w14:textId="77777777" w:rsidR="00F45F17" w:rsidRDefault="00F45F17" w:rsidP="00F45F17">
            <w:pPr>
              <w:rPr>
                <w:rFonts w:ascii="Arial" w:hAnsi="Arial" w:cs="Arial"/>
                <w:sz w:val="24"/>
                <w:szCs w:val="24"/>
              </w:rPr>
            </w:pPr>
            <w:r>
              <w:rPr>
                <w:rFonts w:ascii="Arial" w:hAnsi="Arial" w:cs="Arial"/>
                <w:sz w:val="24"/>
                <w:szCs w:val="24"/>
              </w:rPr>
              <w:t>Continue to enjoy listening to songs, rhymes and stories</w:t>
            </w:r>
          </w:p>
          <w:p w14:paraId="365E6AFB" w14:textId="77777777" w:rsidR="00F45F17" w:rsidRDefault="00F45F17" w:rsidP="00F45F17">
            <w:pPr>
              <w:rPr>
                <w:rFonts w:ascii="Arial" w:hAnsi="Arial" w:cs="Arial"/>
                <w:sz w:val="24"/>
                <w:szCs w:val="24"/>
              </w:rPr>
            </w:pPr>
            <w:r>
              <w:rPr>
                <w:rFonts w:ascii="Arial" w:hAnsi="Arial" w:cs="Arial"/>
                <w:sz w:val="24"/>
                <w:szCs w:val="24"/>
              </w:rPr>
              <w:t>Identify specific phonemes, words and phrases</w:t>
            </w:r>
          </w:p>
          <w:p w14:paraId="5F3AE17E" w14:textId="77777777" w:rsidR="00F45F17" w:rsidRDefault="00F45F17" w:rsidP="00F45F17">
            <w:pPr>
              <w:rPr>
                <w:rFonts w:ascii="Arial" w:hAnsi="Arial" w:cs="Arial"/>
                <w:sz w:val="24"/>
                <w:szCs w:val="24"/>
              </w:rPr>
            </w:pPr>
            <w:r>
              <w:rPr>
                <w:rFonts w:ascii="Arial" w:hAnsi="Arial" w:cs="Arial"/>
                <w:sz w:val="24"/>
                <w:szCs w:val="24"/>
              </w:rPr>
              <w:t xml:space="preserve">Recognise numbers 1-31 and </w:t>
            </w:r>
            <w:proofErr w:type="spellStart"/>
            <w:r>
              <w:rPr>
                <w:rFonts w:ascii="Arial" w:hAnsi="Arial" w:cs="Arial"/>
                <w:sz w:val="24"/>
                <w:szCs w:val="24"/>
              </w:rPr>
              <w:t>mulitples</w:t>
            </w:r>
            <w:proofErr w:type="spellEnd"/>
            <w:r>
              <w:rPr>
                <w:rFonts w:ascii="Arial" w:hAnsi="Arial" w:cs="Arial"/>
                <w:sz w:val="24"/>
                <w:szCs w:val="24"/>
              </w:rPr>
              <w:t xml:space="preserve"> of 10 up to 50 and use this knowledge to work out age appropriate calculations</w:t>
            </w:r>
          </w:p>
          <w:p w14:paraId="70E99575" w14:textId="77777777" w:rsidR="00F45F17" w:rsidRDefault="00F45F17" w:rsidP="00F45F17">
            <w:pPr>
              <w:rPr>
                <w:rFonts w:ascii="Arial" w:hAnsi="Arial" w:cs="Arial"/>
                <w:sz w:val="24"/>
                <w:szCs w:val="24"/>
              </w:rPr>
            </w:pPr>
            <w:r>
              <w:rPr>
                <w:rFonts w:ascii="Arial" w:hAnsi="Arial" w:cs="Arial"/>
                <w:sz w:val="24"/>
                <w:szCs w:val="24"/>
              </w:rPr>
              <w:t>Listen to a short text using familiar vocabulary and answer simple questions in English</w:t>
            </w:r>
          </w:p>
          <w:p w14:paraId="4C179EEB" w14:textId="77777777" w:rsidR="00F45F17" w:rsidRPr="00F45F17" w:rsidRDefault="00F45F17" w:rsidP="00F45F17">
            <w:pPr>
              <w:rPr>
                <w:rFonts w:ascii="Arial" w:hAnsi="Arial" w:cs="Arial"/>
                <w:sz w:val="24"/>
                <w:szCs w:val="24"/>
              </w:rPr>
            </w:pPr>
            <w:r>
              <w:rPr>
                <w:rFonts w:ascii="Arial" w:hAnsi="Arial" w:cs="Arial"/>
                <w:sz w:val="24"/>
                <w:szCs w:val="24"/>
              </w:rPr>
              <w:t>Respond to a wide range of classroom instructions</w:t>
            </w:r>
          </w:p>
        </w:tc>
      </w:tr>
      <w:tr w:rsidR="00A54F6D" w14:paraId="3EC140D4" w14:textId="77777777" w:rsidTr="00F74BD7">
        <w:tc>
          <w:tcPr>
            <w:tcW w:w="14992" w:type="dxa"/>
            <w:gridSpan w:val="5"/>
          </w:tcPr>
          <w:p w14:paraId="2C25BC9B" w14:textId="77777777" w:rsidR="00A54F6D" w:rsidRPr="00A54F6D" w:rsidRDefault="00A54F6D" w:rsidP="00A54F6D">
            <w:pPr>
              <w:jc w:val="center"/>
              <w:rPr>
                <w:rFonts w:ascii="Arial" w:hAnsi="Arial" w:cs="Arial"/>
                <w:b/>
                <w:sz w:val="24"/>
                <w:szCs w:val="24"/>
              </w:rPr>
            </w:pPr>
            <w:r>
              <w:rPr>
                <w:rFonts w:ascii="Arial" w:hAnsi="Arial" w:cs="Arial"/>
                <w:b/>
                <w:sz w:val="24"/>
                <w:szCs w:val="24"/>
              </w:rPr>
              <w:t>Speaking</w:t>
            </w:r>
          </w:p>
        </w:tc>
      </w:tr>
      <w:tr w:rsidR="00F45F17" w14:paraId="783BF162" w14:textId="77777777" w:rsidTr="0095299A">
        <w:tc>
          <w:tcPr>
            <w:tcW w:w="4997" w:type="dxa"/>
            <w:gridSpan w:val="2"/>
          </w:tcPr>
          <w:p w14:paraId="16E0D98A" w14:textId="77777777" w:rsidR="00F45F17" w:rsidRDefault="00F45F17" w:rsidP="00F45F17">
            <w:pPr>
              <w:rPr>
                <w:rFonts w:ascii="Arial" w:hAnsi="Arial" w:cs="Arial"/>
                <w:sz w:val="24"/>
                <w:szCs w:val="24"/>
              </w:rPr>
            </w:pPr>
            <w:r>
              <w:rPr>
                <w:rFonts w:ascii="Arial" w:hAnsi="Arial" w:cs="Arial"/>
                <w:sz w:val="24"/>
                <w:szCs w:val="24"/>
              </w:rPr>
              <w:t>Communicate by asking and answering a wider range of questions and presenting short rehearsed pieces of information</w:t>
            </w:r>
          </w:p>
          <w:p w14:paraId="4B06326A" w14:textId="77777777" w:rsidR="00A54F6D" w:rsidRDefault="00A54F6D" w:rsidP="00F45F17">
            <w:pPr>
              <w:rPr>
                <w:rFonts w:ascii="Arial" w:hAnsi="Arial" w:cs="Arial"/>
                <w:sz w:val="24"/>
                <w:szCs w:val="24"/>
              </w:rPr>
            </w:pPr>
            <w:r>
              <w:rPr>
                <w:rFonts w:ascii="Arial" w:hAnsi="Arial" w:cs="Arial"/>
                <w:sz w:val="24"/>
                <w:szCs w:val="24"/>
              </w:rPr>
              <w:t>Explore the patterns and sounds of language to help develop accurate pronunciation and intonation</w:t>
            </w:r>
          </w:p>
        </w:tc>
        <w:tc>
          <w:tcPr>
            <w:tcW w:w="4997" w:type="dxa"/>
            <w:gridSpan w:val="2"/>
          </w:tcPr>
          <w:p w14:paraId="47C8D796" w14:textId="77777777" w:rsidR="00F45F17" w:rsidRDefault="00F45F17" w:rsidP="00F45F17">
            <w:pPr>
              <w:rPr>
                <w:rFonts w:ascii="Arial" w:hAnsi="Arial" w:cs="Arial"/>
                <w:sz w:val="24"/>
                <w:szCs w:val="24"/>
              </w:rPr>
            </w:pPr>
            <w:r>
              <w:rPr>
                <w:rFonts w:ascii="Arial" w:hAnsi="Arial" w:cs="Arial"/>
                <w:sz w:val="24"/>
                <w:szCs w:val="24"/>
              </w:rPr>
              <w:t xml:space="preserve">Use a wider range of familiar nouns and adjectives to describe themselves, animals, story characters and objects </w:t>
            </w:r>
            <w:proofErr w:type="spellStart"/>
            <w:r>
              <w:rPr>
                <w:rFonts w:ascii="Arial" w:hAnsi="Arial" w:cs="Arial"/>
                <w:sz w:val="24"/>
                <w:szCs w:val="24"/>
              </w:rPr>
              <w:t>ie</w:t>
            </w:r>
            <w:proofErr w:type="spellEnd"/>
            <w:r>
              <w:rPr>
                <w:rFonts w:ascii="Arial" w:hAnsi="Arial" w:cs="Arial"/>
                <w:sz w:val="24"/>
                <w:szCs w:val="24"/>
              </w:rPr>
              <w:t xml:space="preserve">: </w:t>
            </w:r>
            <w:proofErr w:type="spellStart"/>
            <w:r>
              <w:rPr>
                <w:rFonts w:ascii="Arial" w:hAnsi="Arial" w:cs="Arial"/>
                <w:sz w:val="24"/>
                <w:szCs w:val="24"/>
              </w:rPr>
              <w:t>J’ai</w:t>
            </w:r>
            <w:proofErr w:type="spellEnd"/>
            <w:r>
              <w:rPr>
                <w:rFonts w:ascii="Arial" w:hAnsi="Arial" w:cs="Arial"/>
                <w:sz w:val="24"/>
                <w:szCs w:val="24"/>
              </w:rPr>
              <w:t xml:space="preserve"> les </w:t>
            </w:r>
            <w:proofErr w:type="spellStart"/>
            <w:r>
              <w:rPr>
                <w:rFonts w:ascii="Arial" w:hAnsi="Arial" w:cs="Arial"/>
                <w:sz w:val="24"/>
                <w:szCs w:val="24"/>
              </w:rPr>
              <w:t>yeux</w:t>
            </w:r>
            <w:proofErr w:type="spellEnd"/>
            <w:r>
              <w:rPr>
                <w:rFonts w:ascii="Arial" w:hAnsi="Arial" w:cs="Arial"/>
                <w:sz w:val="24"/>
                <w:szCs w:val="24"/>
              </w:rPr>
              <w:t xml:space="preserve"> bleus</w:t>
            </w:r>
          </w:p>
          <w:p w14:paraId="7F036F7A" w14:textId="77777777" w:rsidR="00F45F17" w:rsidRDefault="00A54F6D" w:rsidP="00F45F17">
            <w:pPr>
              <w:rPr>
                <w:rFonts w:ascii="Arial" w:hAnsi="Arial" w:cs="Arial"/>
                <w:sz w:val="24"/>
                <w:szCs w:val="24"/>
              </w:rPr>
            </w:pPr>
            <w:r>
              <w:rPr>
                <w:rFonts w:ascii="Arial" w:hAnsi="Arial" w:cs="Arial"/>
                <w:sz w:val="24"/>
                <w:szCs w:val="24"/>
              </w:rPr>
              <w:t>As</w:t>
            </w:r>
            <w:r w:rsidR="00F45F17">
              <w:rPr>
                <w:rFonts w:ascii="Arial" w:hAnsi="Arial" w:cs="Arial"/>
                <w:sz w:val="24"/>
                <w:szCs w:val="24"/>
              </w:rPr>
              <w:t xml:space="preserve">k and answer questions using a wider range of questions forms </w:t>
            </w:r>
            <w:proofErr w:type="spellStart"/>
            <w:r w:rsidR="00F45F17">
              <w:rPr>
                <w:rFonts w:ascii="Arial" w:hAnsi="Arial" w:cs="Arial"/>
                <w:sz w:val="24"/>
                <w:szCs w:val="24"/>
              </w:rPr>
              <w:t>ie</w:t>
            </w:r>
            <w:proofErr w:type="spellEnd"/>
            <w:r w:rsidR="00F45F17">
              <w:rPr>
                <w:rFonts w:ascii="Arial" w:hAnsi="Arial" w:cs="Arial"/>
                <w:sz w:val="24"/>
                <w:szCs w:val="24"/>
              </w:rPr>
              <w:t>: the date, family, weather</w:t>
            </w:r>
          </w:p>
          <w:p w14:paraId="41D8A14B" w14:textId="77777777" w:rsidR="00F45F17" w:rsidRDefault="00F45F17" w:rsidP="00F45F17">
            <w:pPr>
              <w:rPr>
                <w:rFonts w:ascii="Arial" w:hAnsi="Arial" w:cs="Arial"/>
                <w:sz w:val="24"/>
                <w:szCs w:val="24"/>
              </w:rPr>
            </w:pPr>
            <w:r>
              <w:rPr>
                <w:rFonts w:ascii="Arial" w:hAnsi="Arial" w:cs="Arial"/>
                <w:sz w:val="24"/>
                <w:szCs w:val="24"/>
              </w:rPr>
              <w:t xml:space="preserve">Ask for help in the classroom </w:t>
            </w:r>
            <w:proofErr w:type="spellStart"/>
            <w:r>
              <w:rPr>
                <w:rFonts w:ascii="Arial" w:hAnsi="Arial" w:cs="Arial"/>
                <w:sz w:val="24"/>
                <w:szCs w:val="24"/>
              </w:rPr>
              <w:t>ie</w:t>
            </w:r>
            <w:proofErr w:type="spellEnd"/>
            <w:r>
              <w:rPr>
                <w:rFonts w:ascii="Arial" w:hAnsi="Arial" w:cs="Arial"/>
                <w:sz w:val="24"/>
                <w:szCs w:val="24"/>
              </w:rPr>
              <w:t xml:space="preserve">: </w:t>
            </w:r>
            <w:proofErr w:type="spellStart"/>
            <w:r>
              <w:rPr>
                <w:rFonts w:ascii="Arial" w:hAnsi="Arial" w:cs="Arial"/>
                <w:sz w:val="24"/>
                <w:szCs w:val="24"/>
              </w:rPr>
              <w:t>repetez</w:t>
            </w:r>
            <w:proofErr w:type="spellEnd"/>
            <w:r>
              <w:rPr>
                <w:rFonts w:ascii="Arial" w:hAnsi="Arial" w:cs="Arial"/>
                <w:sz w:val="24"/>
                <w:szCs w:val="24"/>
              </w:rPr>
              <w:t xml:space="preserve"> </w:t>
            </w:r>
            <w:proofErr w:type="spellStart"/>
            <w:r>
              <w:rPr>
                <w:rFonts w:ascii="Arial" w:hAnsi="Arial" w:cs="Arial"/>
                <w:sz w:val="24"/>
                <w:szCs w:val="24"/>
              </w:rPr>
              <w:t>s’il</w:t>
            </w:r>
            <w:proofErr w:type="spellEnd"/>
            <w:r>
              <w:rPr>
                <w:rFonts w:ascii="Arial" w:hAnsi="Arial" w:cs="Arial"/>
                <w:sz w:val="24"/>
                <w:szCs w:val="24"/>
              </w:rPr>
              <w:t xml:space="preserve"> </w:t>
            </w:r>
            <w:proofErr w:type="spellStart"/>
            <w:r>
              <w:rPr>
                <w:rFonts w:ascii="Arial" w:hAnsi="Arial" w:cs="Arial"/>
                <w:sz w:val="24"/>
                <w:szCs w:val="24"/>
              </w:rPr>
              <w:lastRenderedPageBreak/>
              <w:t>vous</w:t>
            </w:r>
            <w:proofErr w:type="spellEnd"/>
            <w:r>
              <w:rPr>
                <w:rFonts w:ascii="Arial" w:hAnsi="Arial" w:cs="Arial"/>
                <w:sz w:val="24"/>
                <w:szCs w:val="24"/>
              </w:rPr>
              <w:t xml:space="preserve"> plait</w:t>
            </w:r>
          </w:p>
          <w:p w14:paraId="2EB08B65" w14:textId="77777777" w:rsidR="00F45F17" w:rsidRDefault="00F45F17" w:rsidP="00F45F17">
            <w:pPr>
              <w:rPr>
                <w:rFonts w:ascii="Arial" w:hAnsi="Arial" w:cs="Arial"/>
                <w:sz w:val="24"/>
                <w:szCs w:val="24"/>
              </w:rPr>
            </w:pPr>
            <w:r>
              <w:rPr>
                <w:rFonts w:ascii="Arial" w:hAnsi="Arial" w:cs="Arial"/>
                <w:sz w:val="24"/>
                <w:szCs w:val="24"/>
              </w:rPr>
              <w:t xml:space="preserve">Express likes, dislikes and preference about food, animals, colours </w:t>
            </w:r>
            <w:proofErr w:type="spellStart"/>
            <w:r>
              <w:rPr>
                <w:rFonts w:ascii="Arial" w:hAnsi="Arial" w:cs="Arial"/>
                <w:sz w:val="24"/>
                <w:szCs w:val="24"/>
              </w:rPr>
              <w:t>ie</w:t>
            </w:r>
            <w:proofErr w:type="spellEnd"/>
            <w:r>
              <w:rPr>
                <w:rFonts w:ascii="Arial" w:hAnsi="Arial" w:cs="Arial"/>
                <w:sz w:val="24"/>
                <w:szCs w:val="24"/>
              </w:rPr>
              <w:t xml:space="preserve">: </w:t>
            </w:r>
            <w:proofErr w:type="spellStart"/>
            <w:r>
              <w:rPr>
                <w:rFonts w:ascii="Arial" w:hAnsi="Arial" w:cs="Arial"/>
                <w:sz w:val="24"/>
                <w:szCs w:val="24"/>
              </w:rPr>
              <w:t>j’aime</w:t>
            </w:r>
            <w:proofErr w:type="spellEnd"/>
            <w:r>
              <w:rPr>
                <w:rFonts w:ascii="Arial" w:hAnsi="Arial" w:cs="Arial"/>
                <w:sz w:val="24"/>
                <w:szCs w:val="24"/>
              </w:rPr>
              <w:t xml:space="preserve"> beaucoup, je </w:t>
            </w:r>
            <w:proofErr w:type="spellStart"/>
            <w:r>
              <w:rPr>
                <w:rFonts w:ascii="Arial" w:hAnsi="Arial" w:cs="Arial"/>
                <w:sz w:val="24"/>
                <w:szCs w:val="24"/>
              </w:rPr>
              <w:t>prefere</w:t>
            </w:r>
            <w:proofErr w:type="spellEnd"/>
          </w:p>
          <w:p w14:paraId="45E070AA" w14:textId="77777777" w:rsidR="00F45F17" w:rsidRDefault="00F45F17" w:rsidP="00F45F17">
            <w:pPr>
              <w:rPr>
                <w:rFonts w:ascii="Arial" w:hAnsi="Arial" w:cs="Arial"/>
                <w:sz w:val="24"/>
                <w:szCs w:val="24"/>
              </w:rPr>
            </w:pPr>
            <w:r>
              <w:rPr>
                <w:rFonts w:ascii="Arial" w:hAnsi="Arial" w:cs="Arial"/>
                <w:sz w:val="24"/>
                <w:szCs w:val="24"/>
              </w:rPr>
              <w:t>Start to use full sentences</w:t>
            </w:r>
          </w:p>
          <w:p w14:paraId="4E4F14D4" w14:textId="77777777" w:rsidR="00F45F17" w:rsidRDefault="00F45F17" w:rsidP="00F45F17">
            <w:pPr>
              <w:rPr>
                <w:rFonts w:ascii="Arial" w:hAnsi="Arial" w:cs="Arial"/>
                <w:sz w:val="24"/>
                <w:szCs w:val="24"/>
              </w:rPr>
            </w:pPr>
            <w:r>
              <w:rPr>
                <w:rFonts w:ascii="Arial" w:hAnsi="Arial" w:cs="Arial"/>
                <w:sz w:val="24"/>
                <w:szCs w:val="24"/>
              </w:rPr>
              <w:t>Perform the Nativity play in French</w:t>
            </w:r>
          </w:p>
          <w:p w14:paraId="4ADEF882" w14:textId="77777777" w:rsidR="00A54F6D" w:rsidRDefault="00A54F6D" w:rsidP="00F45F17">
            <w:pPr>
              <w:rPr>
                <w:rFonts w:ascii="Arial" w:hAnsi="Arial" w:cs="Arial"/>
                <w:sz w:val="24"/>
                <w:szCs w:val="24"/>
              </w:rPr>
            </w:pPr>
            <w:r>
              <w:rPr>
                <w:rFonts w:ascii="Arial" w:hAnsi="Arial" w:cs="Arial"/>
                <w:sz w:val="24"/>
                <w:szCs w:val="24"/>
              </w:rPr>
              <w:t>Accurately pronounce words containing specific sounds/phonemes ‘</w:t>
            </w:r>
            <w:proofErr w:type="spellStart"/>
            <w:r>
              <w:rPr>
                <w:rFonts w:ascii="Arial" w:hAnsi="Arial" w:cs="Arial"/>
                <w:sz w:val="24"/>
                <w:szCs w:val="24"/>
              </w:rPr>
              <w:t>ou</w:t>
            </w:r>
            <w:proofErr w:type="spellEnd"/>
            <w:r>
              <w:rPr>
                <w:rFonts w:ascii="Arial" w:hAnsi="Arial" w:cs="Arial"/>
                <w:sz w:val="24"/>
                <w:szCs w:val="24"/>
              </w:rPr>
              <w:t>’ ‘</w:t>
            </w:r>
            <w:proofErr w:type="spellStart"/>
            <w:r>
              <w:rPr>
                <w:rFonts w:ascii="Arial" w:hAnsi="Arial" w:cs="Arial"/>
                <w:sz w:val="24"/>
                <w:szCs w:val="24"/>
              </w:rPr>
              <w:t>eu</w:t>
            </w:r>
            <w:proofErr w:type="spellEnd"/>
            <w:r>
              <w:rPr>
                <w:rFonts w:ascii="Arial" w:hAnsi="Arial" w:cs="Arial"/>
                <w:sz w:val="24"/>
                <w:szCs w:val="24"/>
              </w:rPr>
              <w:t>’ ‘oi’ ‘in’ ‘on’ ‘</w:t>
            </w:r>
            <w:proofErr w:type="spellStart"/>
            <w:r>
              <w:rPr>
                <w:rFonts w:ascii="Arial" w:hAnsi="Arial" w:cs="Arial"/>
                <w:sz w:val="24"/>
                <w:szCs w:val="24"/>
              </w:rPr>
              <w:t>en</w:t>
            </w:r>
            <w:proofErr w:type="spellEnd"/>
            <w:r>
              <w:rPr>
                <w:rFonts w:ascii="Arial" w:hAnsi="Arial" w:cs="Arial"/>
                <w:sz w:val="24"/>
                <w:szCs w:val="24"/>
              </w:rPr>
              <w:t>’ when modelled</w:t>
            </w:r>
          </w:p>
          <w:p w14:paraId="66F077DA" w14:textId="77777777" w:rsidR="00A54F6D" w:rsidRPr="00F45F17" w:rsidRDefault="00A54F6D" w:rsidP="00F45F17">
            <w:pPr>
              <w:rPr>
                <w:rFonts w:ascii="Arial" w:hAnsi="Arial" w:cs="Arial"/>
                <w:sz w:val="24"/>
                <w:szCs w:val="24"/>
              </w:rPr>
            </w:pPr>
            <w:r>
              <w:rPr>
                <w:rFonts w:ascii="Arial" w:hAnsi="Arial" w:cs="Arial"/>
                <w:sz w:val="24"/>
                <w:szCs w:val="24"/>
              </w:rPr>
              <w:t>Adapt intonation to ask questions and give instructions</w:t>
            </w:r>
          </w:p>
        </w:tc>
        <w:tc>
          <w:tcPr>
            <w:tcW w:w="4998" w:type="dxa"/>
          </w:tcPr>
          <w:p w14:paraId="3232E43A" w14:textId="77777777" w:rsidR="00F45F17" w:rsidRDefault="00F45F17" w:rsidP="00F45F17">
            <w:pPr>
              <w:rPr>
                <w:rFonts w:ascii="Arial" w:hAnsi="Arial" w:cs="Arial"/>
                <w:sz w:val="24"/>
                <w:szCs w:val="24"/>
              </w:rPr>
            </w:pPr>
            <w:r>
              <w:rPr>
                <w:rFonts w:ascii="Arial" w:hAnsi="Arial" w:cs="Arial"/>
                <w:sz w:val="24"/>
                <w:szCs w:val="24"/>
              </w:rPr>
              <w:lastRenderedPageBreak/>
              <w:t>Join in speaking activities willingly and confidently</w:t>
            </w:r>
          </w:p>
          <w:p w14:paraId="656A4C7A" w14:textId="77777777" w:rsidR="00F45F17" w:rsidRDefault="00A54F6D" w:rsidP="00F45F17">
            <w:pPr>
              <w:rPr>
                <w:rFonts w:ascii="Arial" w:hAnsi="Arial" w:cs="Arial"/>
                <w:sz w:val="24"/>
                <w:szCs w:val="24"/>
              </w:rPr>
            </w:pPr>
            <w:r>
              <w:rPr>
                <w:rFonts w:ascii="Arial" w:hAnsi="Arial" w:cs="Arial"/>
                <w:sz w:val="24"/>
                <w:szCs w:val="24"/>
              </w:rPr>
              <w:t xml:space="preserve">Recall simple vocabulary such as colours, </w:t>
            </w:r>
            <w:r w:rsidR="00F45F17">
              <w:rPr>
                <w:rFonts w:ascii="Arial" w:hAnsi="Arial" w:cs="Arial"/>
                <w:sz w:val="24"/>
                <w:szCs w:val="24"/>
              </w:rPr>
              <w:t xml:space="preserve"> parts of the body, pets and with practice and support, begin to use th</w:t>
            </w:r>
            <w:r>
              <w:rPr>
                <w:rFonts w:ascii="Arial" w:hAnsi="Arial" w:cs="Arial"/>
                <w:sz w:val="24"/>
                <w:szCs w:val="24"/>
              </w:rPr>
              <w:t>is vocabulary to build sentences</w:t>
            </w:r>
            <w:r w:rsidR="00F45F17">
              <w:rPr>
                <w:rFonts w:ascii="Arial" w:hAnsi="Arial" w:cs="Arial"/>
                <w:sz w:val="24"/>
                <w:szCs w:val="24"/>
              </w:rPr>
              <w:t xml:space="preserve"> </w:t>
            </w:r>
            <w:proofErr w:type="spellStart"/>
            <w:r w:rsidR="00F45F17">
              <w:rPr>
                <w:rFonts w:ascii="Arial" w:hAnsi="Arial" w:cs="Arial"/>
                <w:sz w:val="24"/>
                <w:szCs w:val="24"/>
              </w:rPr>
              <w:t>ie</w:t>
            </w:r>
            <w:proofErr w:type="spellEnd"/>
            <w:r w:rsidR="00F45F17">
              <w:rPr>
                <w:rFonts w:ascii="Arial" w:hAnsi="Arial" w:cs="Arial"/>
                <w:sz w:val="24"/>
                <w:szCs w:val="24"/>
              </w:rPr>
              <w:t xml:space="preserve">: </w:t>
            </w:r>
            <w:proofErr w:type="spellStart"/>
            <w:r w:rsidR="00F45F17">
              <w:rPr>
                <w:rFonts w:ascii="Arial" w:hAnsi="Arial" w:cs="Arial"/>
                <w:sz w:val="24"/>
                <w:szCs w:val="24"/>
              </w:rPr>
              <w:t>j’ai</w:t>
            </w:r>
            <w:proofErr w:type="spellEnd"/>
            <w:r w:rsidR="00F45F17">
              <w:rPr>
                <w:rFonts w:ascii="Arial" w:hAnsi="Arial" w:cs="Arial"/>
                <w:sz w:val="24"/>
                <w:szCs w:val="24"/>
              </w:rPr>
              <w:t xml:space="preserve"> les </w:t>
            </w:r>
            <w:proofErr w:type="spellStart"/>
            <w:r w:rsidR="00F45F17">
              <w:rPr>
                <w:rFonts w:ascii="Arial" w:hAnsi="Arial" w:cs="Arial"/>
                <w:sz w:val="24"/>
                <w:szCs w:val="24"/>
              </w:rPr>
              <w:t>cheveux</w:t>
            </w:r>
            <w:proofErr w:type="spellEnd"/>
            <w:r w:rsidR="00F45F17">
              <w:rPr>
                <w:rFonts w:ascii="Arial" w:hAnsi="Arial" w:cs="Arial"/>
                <w:sz w:val="24"/>
                <w:szCs w:val="24"/>
              </w:rPr>
              <w:t xml:space="preserve"> noirs</w:t>
            </w:r>
          </w:p>
          <w:p w14:paraId="3A04C222" w14:textId="77777777" w:rsidR="00F45F17" w:rsidRDefault="00F45F17" w:rsidP="00F45F17">
            <w:pPr>
              <w:rPr>
                <w:rFonts w:ascii="Arial" w:hAnsi="Arial" w:cs="Arial"/>
                <w:sz w:val="24"/>
                <w:szCs w:val="24"/>
              </w:rPr>
            </w:pPr>
            <w:r>
              <w:rPr>
                <w:rFonts w:ascii="Arial" w:hAnsi="Arial" w:cs="Arial"/>
                <w:sz w:val="24"/>
                <w:szCs w:val="24"/>
              </w:rPr>
              <w:t xml:space="preserve">Begin to use simple conjunctions </w:t>
            </w:r>
            <w:proofErr w:type="spellStart"/>
            <w:r>
              <w:rPr>
                <w:rFonts w:ascii="Arial" w:hAnsi="Arial" w:cs="Arial"/>
                <w:sz w:val="24"/>
                <w:szCs w:val="24"/>
              </w:rPr>
              <w:t>ie</w:t>
            </w:r>
            <w:proofErr w:type="spellEnd"/>
            <w:r>
              <w:rPr>
                <w:rFonts w:ascii="Arial" w:hAnsi="Arial" w:cs="Arial"/>
                <w:sz w:val="24"/>
                <w:szCs w:val="24"/>
              </w:rPr>
              <w:t xml:space="preserve">: </w:t>
            </w:r>
            <w:proofErr w:type="spellStart"/>
            <w:r>
              <w:rPr>
                <w:rFonts w:ascii="Arial" w:hAnsi="Arial" w:cs="Arial"/>
                <w:sz w:val="24"/>
                <w:szCs w:val="24"/>
              </w:rPr>
              <w:t>j’aime</w:t>
            </w:r>
            <w:proofErr w:type="spellEnd"/>
            <w:r>
              <w:rPr>
                <w:rFonts w:ascii="Arial" w:hAnsi="Arial" w:cs="Arial"/>
                <w:sz w:val="24"/>
                <w:szCs w:val="24"/>
              </w:rPr>
              <w:t xml:space="preserve"> le bleu et le vert</w:t>
            </w:r>
          </w:p>
          <w:p w14:paraId="639855B6" w14:textId="77777777" w:rsidR="00F45F17" w:rsidRDefault="00F45F17" w:rsidP="00F45F17">
            <w:pPr>
              <w:rPr>
                <w:rFonts w:ascii="Arial" w:hAnsi="Arial" w:cs="Arial"/>
                <w:sz w:val="24"/>
                <w:szCs w:val="24"/>
              </w:rPr>
            </w:pPr>
            <w:r>
              <w:rPr>
                <w:rFonts w:ascii="Arial" w:hAnsi="Arial" w:cs="Arial"/>
                <w:sz w:val="24"/>
                <w:szCs w:val="24"/>
              </w:rPr>
              <w:lastRenderedPageBreak/>
              <w:t>Use the negative to five answers to simple questions about likes/dislikes and ownership</w:t>
            </w:r>
          </w:p>
          <w:p w14:paraId="661D0C45" w14:textId="77777777" w:rsidR="00A54F6D" w:rsidRDefault="00A54F6D" w:rsidP="00F45F17">
            <w:pPr>
              <w:rPr>
                <w:rFonts w:ascii="Arial" w:hAnsi="Arial" w:cs="Arial"/>
                <w:sz w:val="24"/>
                <w:szCs w:val="24"/>
              </w:rPr>
            </w:pPr>
            <w:r>
              <w:rPr>
                <w:rFonts w:ascii="Arial" w:hAnsi="Arial" w:cs="Arial"/>
                <w:sz w:val="24"/>
                <w:szCs w:val="24"/>
              </w:rPr>
              <w:t>Use a wider range of verbs to express opinion (</w:t>
            </w:r>
            <w:proofErr w:type="spellStart"/>
            <w:r>
              <w:rPr>
                <w:rFonts w:ascii="Arial" w:hAnsi="Arial" w:cs="Arial"/>
                <w:sz w:val="24"/>
                <w:szCs w:val="24"/>
              </w:rPr>
              <w:t>ie</w:t>
            </w:r>
            <w:proofErr w:type="spellEnd"/>
            <w:r>
              <w:rPr>
                <w:rFonts w:ascii="Arial" w:hAnsi="Arial" w:cs="Arial"/>
                <w:sz w:val="24"/>
                <w:szCs w:val="24"/>
              </w:rPr>
              <w:t>: adorer, aimer, detester, preferer)</w:t>
            </w:r>
          </w:p>
          <w:p w14:paraId="036C9527" w14:textId="77777777" w:rsidR="00A54F6D" w:rsidRDefault="00A54F6D" w:rsidP="00F45F17">
            <w:pPr>
              <w:rPr>
                <w:rFonts w:ascii="Arial" w:hAnsi="Arial" w:cs="Arial"/>
                <w:sz w:val="24"/>
                <w:szCs w:val="24"/>
              </w:rPr>
            </w:pPr>
            <w:r>
              <w:rPr>
                <w:rFonts w:ascii="Arial" w:hAnsi="Arial" w:cs="Arial"/>
                <w:sz w:val="24"/>
                <w:szCs w:val="24"/>
              </w:rPr>
              <w:t xml:space="preserve">Ask </w:t>
            </w:r>
            <w:proofErr w:type="spellStart"/>
            <w:r>
              <w:rPr>
                <w:rFonts w:ascii="Arial" w:hAnsi="Arial" w:cs="Arial"/>
                <w:sz w:val="24"/>
                <w:szCs w:val="24"/>
              </w:rPr>
              <w:t>questons</w:t>
            </w:r>
            <w:proofErr w:type="spellEnd"/>
            <w:r>
              <w:rPr>
                <w:rFonts w:ascii="Arial" w:hAnsi="Arial" w:cs="Arial"/>
                <w:sz w:val="24"/>
                <w:szCs w:val="24"/>
              </w:rPr>
              <w:t xml:space="preserve"> in the 2</w:t>
            </w:r>
            <w:r w:rsidRPr="00A54F6D">
              <w:rPr>
                <w:rFonts w:ascii="Arial" w:hAnsi="Arial" w:cs="Arial"/>
                <w:sz w:val="24"/>
                <w:szCs w:val="24"/>
                <w:vertAlign w:val="superscript"/>
              </w:rPr>
              <w:t>nd</w:t>
            </w:r>
            <w:r>
              <w:rPr>
                <w:rFonts w:ascii="Arial" w:hAnsi="Arial" w:cs="Arial"/>
                <w:sz w:val="24"/>
                <w:szCs w:val="24"/>
              </w:rPr>
              <w:t xml:space="preserve"> and 3</w:t>
            </w:r>
            <w:r w:rsidRPr="00A54F6D">
              <w:rPr>
                <w:rFonts w:ascii="Arial" w:hAnsi="Arial" w:cs="Arial"/>
                <w:sz w:val="24"/>
                <w:szCs w:val="24"/>
                <w:vertAlign w:val="superscript"/>
              </w:rPr>
              <w:t>rd</w:t>
            </w:r>
            <w:r>
              <w:rPr>
                <w:rFonts w:ascii="Arial" w:hAnsi="Arial" w:cs="Arial"/>
                <w:sz w:val="24"/>
                <w:szCs w:val="24"/>
              </w:rPr>
              <w:t xml:space="preserve"> person singular</w:t>
            </w:r>
          </w:p>
          <w:p w14:paraId="77A2A3B9" w14:textId="77777777" w:rsidR="00A54F6D" w:rsidRDefault="00A54F6D" w:rsidP="00F45F17">
            <w:pPr>
              <w:rPr>
                <w:rFonts w:ascii="Arial" w:hAnsi="Arial" w:cs="Arial"/>
                <w:sz w:val="24"/>
                <w:szCs w:val="24"/>
              </w:rPr>
            </w:pPr>
            <w:r>
              <w:rPr>
                <w:rFonts w:ascii="Arial" w:hAnsi="Arial" w:cs="Arial"/>
                <w:sz w:val="24"/>
                <w:szCs w:val="24"/>
              </w:rPr>
              <w:t>Answer questions in the 1</w:t>
            </w:r>
            <w:r w:rsidRPr="00A54F6D">
              <w:rPr>
                <w:rFonts w:ascii="Arial" w:hAnsi="Arial" w:cs="Arial"/>
                <w:sz w:val="24"/>
                <w:szCs w:val="24"/>
                <w:vertAlign w:val="superscript"/>
              </w:rPr>
              <w:t>st</w:t>
            </w:r>
            <w:r>
              <w:rPr>
                <w:rFonts w:ascii="Arial" w:hAnsi="Arial" w:cs="Arial"/>
                <w:sz w:val="24"/>
                <w:szCs w:val="24"/>
              </w:rPr>
              <w:t xml:space="preserve"> and 3</w:t>
            </w:r>
            <w:r w:rsidRPr="00A54F6D">
              <w:rPr>
                <w:rFonts w:ascii="Arial" w:hAnsi="Arial" w:cs="Arial"/>
                <w:sz w:val="24"/>
                <w:szCs w:val="24"/>
                <w:vertAlign w:val="superscript"/>
              </w:rPr>
              <w:t>rd</w:t>
            </w:r>
            <w:r>
              <w:rPr>
                <w:rFonts w:ascii="Arial" w:hAnsi="Arial" w:cs="Arial"/>
                <w:sz w:val="24"/>
                <w:szCs w:val="24"/>
              </w:rPr>
              <w:t xml:space="preserve"> person singular</w:t>
            </w:r>
          </w:p>
          <w:p w14:paraId="356FF701" w14:textId="77777777" w:rsidR="00A54F6D" w:rsidRDefault="00A54F6D" w:rsidP="00F45F17">
            <w:pPr>
              <w:rPr>
                <w:rFonts w:ascii="Arial" w:hAnsi="Arial" w:cs="Arial"/>
                <w:sz w:val="24"/>
                <w:szCs w:val="24"/>
              </w:rPr>
            </w:pPr>
            <w:r>
              <w:rPr>
                <w:rFonts w:ascii="Arial" w:hAnsi="Arial" w:cs="Arial"/>
                <w:sz w:val="24"/>
                <w:szCs w:val="24"/>
              </w:rPr>
              <w:t>Begin to use pronouns (il/</w:t>
            </w:r>
            <w:proofErr w:type="spellStart"/>
            <w:r>
              <w:rPr>
                <w:rFonts w:ascii="Arial" w:hAnsi="Arial" w:cs="Arial"/>
                <w:sz w:val="24"/>
                <w:szCs w:val="24"/>
              </w:rPr>
              <w:t>elle</w:t>
            </w:r>
            <w:proofErr w:type="spellEnd"/>
            <w:r>
              <w:rPr>
                <w:rFonts w:ascii="Arial" w:hAnsi="Arial" w:cs="Arial"/>
                <w:sz w:val="24"/>
                <w:szCs w:val="24"/>
              </w:rPr>
              <w:t>)</w:t>
            </w:r>
          </w:p>
          <w:p w14:paraId="2363B283" w14:textId="77777777" w:rsidR="00A54F6D" w:rsidRDefault="00A54F6D" w:rsidP="00F45F17">
            <w:pPr>
              <w:rPr>
                <w:rFonts w:ascii="Arial" w:hAnsi="Arial" w:cs="Arial"/>
                <w:sz w:val="24"/>
                <w:szCs w:val="24"/>
              </w:rPr>
            </w:pPr>
            <w:r>
              <w:rPr>
                <w:rFonts w:ascii="Arial" w:hAnsi="Arial" w:cs="Arial"/>
                <w:sz w:val="24"/>
                <w:szCs w:val="24"/>
              </w:rPr>
              <w:t xml:space="preserve">Give a short presentation in a small group or with a partner </w:t>
            </w:r>
            <w:proofErr w:type="spellStart"/>
            <w:r>
              <w:rPr>
                <w:rFonts w:ascii="Arial" w:hAnsi="Arial" w:cs="Arial"/>
                <w:sz w:val="24"/>
                <w:szCs w:val="24"/>
              </w:rPr>
              <w:t>ie</w:t>
            </w:r>
            <w:proofErr w:type="spellEnd"/>
            <w:r>
              <w:rPr>
                <w:rFonts w:ascii="Arial" w:hAnsi="Arial" w:cs="Arial"/>
                <w:sz w:val="24"/>
                <w:szCs w:val="24"/>
              </w:rPr>
              <w:t xml:space="preserve">: a brief presentation about themselves, families and hobbies </w:t>
            </w:r>
          </w:p>
          <w:p w14:paraId="42C41A90" w14:textId="77777777" w:rsidR="00A54F6D" w:rsidRDefault="00A54F6D" w:rsidP="00F45F17">
            <w:pPr>
              <w:rPr>
                <w:rFonts w:ascii="Arial" w:hAnsi="Arial" w:cs="Arial"/>
                <w:sz w:val="24"/>
                <w:szCs w:val="24"/>
              </w:rPr>
            </w:pPr>
            <w:r>
              <w:rPr>
                <w:rFonts w:ascii="Arial" w:hAnsi="Arial" w:cs="Arial"/>
                <w:sz w:val="24"/>
                <w:szCs w:val="24"/>
              </w:rPr>
              <w:t>Recite a few lines from a story, poem or song with good pronunciation</w:t>
            </w:r>
          </w:p>
        </w:tc>
      </w:tr>
      <w:tr w:rsidR="00CF3012" w14:paraId="04B0795A" w14:textId="77777777" w:rsidTr="004D3B34">
        <w:tc>
          <w:tcPr>
            <w:tcW w:w="14992" w:type="dxa"/>
            <w:gridSpan w:val="5"/>
          </w:tcPr>
          <w:p w14:paraId="2EA82C19" w14:textId="77777777" w:rsidR="00CF3012" w:rsidRPr="00CF3012" w:rsidRDefault="00CF3012" w:rsidP="00CF3012">
            <w:pPr>
              <w:jc w:val="center"/>
              <w:rPr>
                <w:rFonts w:ascii="Arial" w:hAnsi="Arial" w:cs="Arial"/>
                <w:b/>
                <w:sz w:val="24"/>
                <w:szCs w:val="24"/>
              </w:rPr>
            </w:pPr>
            <w:r>
              <w:rPr>
                <w:rFonts w:ascii="Arial" w:hAnsi="Arial" w:cs="Arial"/>
                <w:b/>
                <w:sz w:val="24"/>
                <w:szCs w:val="24"/>
              </w:rPr>
              <w:lastRenderedPageBreak/>
              <w:t>Reading</w:t>
            </w:r>
          </w:p>
        </w:tc>
      </w:tr>
      <w:tr w:rsidR="00A54F6D" w14:paraId="4FCAA21C" w14:textId="77777777" w:rsidTr="0095299A">
        <w:tc>
          <w:tcPr>
            <w:tcW w:w="4997" w:type="dxa"/>
            <w:gridSpan w:val="2"/>
          </w:tcPr>
          <w:p w14:paraId="012C2301" w14:textId="77777777" w:rsidR="00CF3012" w:rsidRDefault="00CF3012" w:rsidP="00F45F17">
            <w:pPr>
              <w:rPr>
                <w:rFonts w:ascii="Arial" w:hAnsi="Arial" w:cs="Arial"/>
                <w:sz w:val="24"/>
                <w:szCs w:val="24"/>
              </w:rPr>
            </w:pPr>
            <w:r>
              <w:rPr>
                <w:rFonts w:ascii="Arial" w:hAnsi="Arial" w:cs="Arial"/>
                <w:sz w:val="24"/>
                <w:szCs w:val="24"/>
              </w:rPr>
              <w:t>Read and understand familiar written words, phrases and short texts made of simple sentences</w:t>
            </w:r>
          </w:p>
          <w:p w14:paraId="15477E69" w14:textId="77777777" w:rsidR="00CF3012" w:rsidRDefault="00CF3012" w:rsidP="00F45F17">
            <w:pPr>
              <w:rPr>
                <w:rFonts w:ascii="Arial" w:hAnsi="Arial" w:cs="Arial"/>
                <w:sz w:val="24"/>
                <w:szCs w:val="24"/>
              </w:rPr>
            </w:pPr>
            <w:r>
              <w:rPr>
                <w:rFonts w:ascii="Arial" w:hAnsi="Arial" w:cs="Arial"/>
                <w:sz w:val="24"/>
                <w:szCs w:val="24"/>
              </w:rPr>
              <w:t>Read a wider range of words, phrases and sentences aloud</w:t>
            </w:r>
          </w:p>
          <w:p w14:paraId="72C93997" w14:textId="77777777" w:rsidR="00CF3012" w:rsidRDefault="00CF3012" w:rsidP="00F45F17">
            <w:pPr>
              <w:rPr>
                <w:rFonts w:ascii="Arial" w:hAnsi="Arial" w:cs="Arial"/>
                <w:sz w:val="24"/>
                <w:szCs w:val="24"/>
              </w:rPr>
            </w:pPr>
            <w:r>
              <w:rPr>
                <w:rFonts w:ascii="Arial" w:hAnsi="Arial" w:cs="Arial"/>
                <w:sz w:val="24"/>
                <w:szCs w:val="24"/>
              </w:rPr>
              <w:t>Follow a test, listening and reading at the same time</w:t>
            </w:r>
          </w:p>
          <w:p w14:paraId="2CB34B15" w14:textId="77777777" w:rsidR="00CF3012" w:rsidRDefault="00CF3012" w:rsidP="00F45F17">
            <w:pPr>
              <w:rPr>
                <w:rFonts w:ascii="Arial" w:hAnsi="Arial" w:cs="Arial"/>
                <w:sz w:val="24"/>
                <w:szCs w:val="24"/>
              </w:rPr>
            </w:pPr>
            <w:r>
              <w:rPr>
                <w:rFonts w:ascii="Arial" w:hAnsi="Arial" w:cs="Arial"/>
                <w:sz w:val="24"/>
                <w:szCs w:val="24"/>
              </w:rPr>
              <w:t>Apply phonic knowledge to support reading and read words, phrases and sentences aloud with increasingly accurate pronunciation</w:t>
            </w:r>
          </w:p>
        </w:tc>
        <w:tc>
          <w:tcPr>
            <w:tcW w:w="4997" w:type="dxa"/>
            <w:gridSpan w:val="2"/>
          </w:tcPr>
          <w:p w14:paraId="7554322D" w14:textId="77777777" w:rsidR="00A54F6D" w:rsidRDefault="00CF3012" w:rsidP="00F45F17">
            <w:pPr>
              <w:rPr>
                <w:rFonts w:ascii="Arial" w:hAnsi="Arial" w:cs="Arial"/>
                <w:sz w:val="24"/>
                <w:szCs w:val="24"/>
              </w:rPr>
            </w:pPr>
            <w:r>
              <w:rPr>
                <w:rFonts w:ascii="Arial" w:hAnsi="Arial" w:cs="Arial"/>
                <w:sz w:val="24"/>
                <w:szCs w:val="24"/>
              </w:rPr>
              <w:t xml:space="preserve">Understand key points in a short simple text using familiar language </w:t>
            </w:r>
            <w:proofErr w:type="spellStart"/>
            <w:r>
              <w:rPr>
                <w:rFonts w:ascii="Arial" w:hAnsi="Arial" w:cs="Arial"/>
                <w:sz w:val="24"/>
                <w:szCs w:val="24"/>
              </w:rPr>
              <w:t>ie</w:t>
            </w:r>
            <w:proofErr w:type="spellEnd"/>
            <w:r>
              <w:rPr>
                <w:rFonts w:ascii="Arial" w:hAnsi="Arial" w:cs="Arial"/>
                <w:sz w:val="24"/>
                <w:szCs w:val="24"/>
              </w:rPr>
              <w:t>:  how many animals are in the story?</w:t>
            </w:r>
          </w:p>
          <w:p w14:paraId="3A15E87A" w14:textId="77777777" w:rsidR="00CF3012" w:rsidRDefault="00CF3012" w:rsidP="00F45F17">
            <w:pPr>
              <w:rPr>
                <w:rFonts w:ascii="Arial" w:hAnsi="Arial" w:cs="Arial"/>
                <w:sz w:val="24"/>
                <w:szCs w:val="24"/>
              </w:rPr>
            </w:pPr>
            <w:r>
              <w:rPr>
                <w:rFonts w:ascii="Arial" w:hAnsi="Arial" w:cs="Arial"/>
                <w:sz w:val="24"/>
                <w:szCs w:val="24"/>
              </w:rPr>
              <w:t xml:space="preserve">Use strategies </w:t>
            </w:r>
            <w:proofErr w:type="spellStart"/>
            <w:r>
              <w:rPr>
                <w:rFonts w:ascii="Arial" w:hAnsi="Arial" w:cs="Arial"/>
                <w:sz w:val="24"/>
                <w:szCs w:val="24"/>
              </w:rPr>
              <w:t>ot</w:t>
            </w:r>
            <w:proofErr w:type="spellEnd"/>
            <w:r>
              <w:rPr>
                <w:rFonts w:ascii="Arial" w:hAnsi="Arial" w:cs="Arial"/>
                <w:sz w:val="24"/>
                <w:szCs w:val="24"/>
              </w:rPr>
              <w:t xml:space="preserve"> work out meaning of new words (make comparisons with English or other known language, look at context, use a glossary) and memorise new vocabulary</w:t>
            </w:r>
          </w:p>
          <w:p w14:paraId="75845B2C" w14:textId="77777777" w:rsidR="00CF3012" w:rsidRDefault="00CF3012" w:rsidP="00F45F17">
            <w:pPr>
              <w:rPr>
                <w:rFonts w:ascii="Arial" w:hAnsi="Arial" w:cs="Arial"/>
                <w:sz w:val="24"/>
                <w:szCs w:val="24"/>
              </w:rPr>
            </w:pPr>
            <w:r>
              <w:rPr>
                <w:rFonts w:ascii="Arial" w:hAnsi="Arial" w:cs="Arial"/>
                <w:sz w:val="24"/>
                <w:szCs w:val="24"/>
              </w:rPr>
              <w:t>Follow a text such as a song or poem whilst listening to it at the same time</w:t>
            </w:r>
          </w:p>
          <w:p w14:paraId="71AA926E" w14:textId="77777777" w:rsidR="00CF3012" w:rsidRDefault="00CF3012" w:rsidP="00F45F17">
            <w:pPr>
              <w:rPr>
                <w:rFonts w:ascii="Arial" w:hAnsi="Arial" w:cs="Arial"/>
                <w:sz w:val="24"/>
                <w:szCs w:val="24"/>
              </w:rPr>
            </w:pPr>
            <w:r>
              <w:rPr>
                <w:rFonts w:ascii="Arial" w:hAnsi="Arial" w:cs="Arial"/>
                <w:sz w:val="24"/>
                <w:szCs w:val="24"/>
              </w:rPr>
              <w:t xml:space="preserve">Use knowledge of certain letter strings </w:t>
            </w:r>
            <w:proofErr w:type="spellStart"/>
            <w:r>
              <w:rPr>
                <w:rFonts w:ascii="Arial" w:hAnsi="Arial" w:cs="Arial"/>
                <w:sz w:val="24"/>
                <w:szCs w:val="24"/>
              </w:rPr>
              <w:t>ie</w:t>
            </w:r>
            <w:proofErr w:type="spellEnd"/>
            <w:r>
              <w:rPr>
                <w:rFonts w:ascii="Arial" w:hAnsi="Arial" w:cs="Arial"/>
                <w:sz w:val="24"/>
                <w:szCs w:val="24"/>
              </w:rPr>
              <w:t>: ‘</w:t>
            </w:r>
            <w:proofErr w:type="spellStart"/>
            <w:r>
              <w:rPr>
                <w:rFonts w:ascii="Arial" w:hAnsi="Arial" w:cs="Arial"/>
                <w:sz w:val="24"/>
                <w:szCs w:val="24"/>
              </w:rPr>
              <w:t>ou</w:t>
            </w:r>
            <w:proofErr w:type="spellEnd"/>
            <w:r>
              <w:rPr>
                <w:rFonts w:ascii="Arial" w:hAnsi="Arial" w:cs="Arial"/>
                <w:sz w:val="24"/>
                <w:szCs w:val="24"/>
              </w:rPr>
              <w:t>’ ‘</w:t>
            </w:r>
            <w:proofErr w:type="spellStart"/>
            <w:r>
              <w:rPr>
                <w:rFonts w:ascii="Arial" w:hAnsi="Arial" w:cs="Arial"/>
                <w:sz w:val="24"/>
                <w:szCs w:val="24"/>
              </w:rPr>
              <w:t>eu</w:t>
            </w:r>
            <w:proofErr w:type="spellEnd"/>
            <w:r>
              <w:rPr>
                <w:rFonts w:ascii="Arial" w:hAnsi="Arial" w:cs="Arial"/>
                <w:sz w:val="24"/>
                <w:szCs w:val="24"/>
              </w:rPr>
              <w:t>’ ‘oi’ ‘in’ ‘on ‘</w:t>
            </w:r>
            <w:proofErr w:type="spellStart"/>
            <w:r>
              <w:rPr>
                <w:rFonts w:ascii="Arial" w:hAnsi="Arial" w:cs="Arial"/>
                <w:sz w:val="24"/>
                <w:szCs w:val="24"/>
              </w:rPr>
              <w:t>en</w:t>
            </w:r>
            <w:proofErr w:type="spellEnd"/>
            <w:r>
              <w:rPr>
                <w:rFonts w:ascii="Arial" w:hAnsi="Arial" w:cs="Arial"/>
                <w:sz w:val="24"/>
                <w:szCs w:val="24"/>
              </w:rPr>
              <w:t>’ when reading</w:t>
            </w:r>
          </w:p>
        </w:tc>
        <w:tc>
          <w:tcPr>
            <w:tcW w:w="4998" w:type="dxa"/>
          </w:tcPr>
          <w:p w14:paraId="37C07215" w14:textId="77777777" w:rsidR="00A54F6D" w:rsidRDefault="00CF3012" w:rsidP="00F45F17">
            <w:pPr>
              <w:rPr>
                <w:rFonts w:ascii="Arial" w:hAnsi="Arial" w:cs="Arial"/>
                <w:sz w:val="24"/>
                <w:szCs w:val="24"/>
              </w:rPr>
            </w:pPr>
            <w:r>
              <w:rPr>
                <w:rFonts w:ascii="Arial" w:hAnsi="Arial" w:cs="Arial"/>
                <w:sz w:val="24"/>
                <w:szCs w:val="24"/>
              </w:rPr>
              <w:t>Understand a short text using familiar language and be able to extract information to give simple answers in French and more complex answers in English</w:t>
            </w:r>
          </w:p>
          <w:p w14:paraId="6CE56DA9" w14:textId="77777777" w:rsidR="00CF3012" w:rsidRDefault="00CF3012" w:rsidP="00F45F17">
            <w:pPr>
              <w:rPr>
                <w:rFonts w:ascii="Arial" w:hAnsi="Arial" w:cs="Arial"/>
                <w:sz w:val="24"/>
                <w:szCs w:val="24"/>
              </w:rPr>
            </w:pPr>
            <w:r>
              <w:rPr>
                <w:rFonts w:ascii="Arial" w:hAnsi="Arial" w:cs="Arial"/>
                <w:sz w:val="24"/>
                <w:szCs w:val="24"/>
              </w:rPr>
              <w:t>Begin to use a glossary to check the meaning of new words</w:t>
            </w:r>
          </w:p>
          <w:p w14:paraId="38ACEB06" w14:textId="77777777" w:rsidR="00CF3012" w:rsidRDefault="00CF3012" w:rsidP="00F45F17">
            <w:pPr>
              <w:rPr>
                <w:rFonts w:ascii="Arial" w:hAnsi="Arial" w:cs="Arial"/>
                <w:sz w:val="24"/>
                <w:szCs w:val="24"/>
              </w:rPr>
            </w:pPr>
            <w:r>
              <w:rPr>
                <w:rFonts w:ascii="Arial" w:hAnsi="Arial" w:cs="Arial"/>
                <w:sz w:val="24"/>
                <w:szCs w:val="24"/>
              </w:rPr>
              <w:t>Follow a text displayed in the classroom at the same time as listening to it</w:t>
            </w:r>
          </w:p>
          <w:p w14:paraId="5CC11E1E" w14:textId="77777777" w:rsidR="00CF3012" w:rsidRDefault="00CF3012" w:rsidP="00F45F17">
            <w:pPr>
              <w:rPr>
                <w:rFonts w:ascii="Arial" w:hAnsi="Arial" w:cs="Arial"/>
                <w:sz w:val="24"/>
                <w:szCs w:val="24"/>
              </w:rPr>
            </w:pPr>
            <w:r>
              <w:rPr>
                <w:rFonts w:ascii="Arial" w:hAnsi="Arial" w:cs="Arial"/>
                <w:sz w:val="24"/>
                <w:szCs w:val="24"/>
              </w:rPr>
              <w:t>Read familiar words, phrases and short sentences aloud with good pronunciation and begin to apply phonic knowledge when meeting new words</w:t>
            </w:r>
          </w:p>
          <w:p w14:paraId="77AD5609" w14:textId="77777777" w:rsidR="00CF3012" w:rsidRDefault="00CF3012" w:rsidP="00F45F17">
            <w:pPr>
              <w:rPr>
                <w:rFonts w:ascii="Arial" w:hAnsi="Arial" w:cs="Arial"/>
                <w:sz w:val="24"/>
                <w:szCs w:val="24"/>
              </w:rPr>
            </w:pPr>
            <w:r>
              <w:rPr>
                <w:rFonts w:ascii="Arial" w:hAnsi="Arial" w:cs="Arial"/>
                <w:sz w:val="24"/>
                <w:szCs w:val="24"/>
              </w:rPr>
              <w:t>Understand that symbols such as accents and cedillas exist in the foreign language and that these affect the pronunciation of words</w:t>
            </w:r>
          </w:p>
        </w:tc>
      </w:tr>
      <w:tr w:rsidR="00E2421C" w14:paraId="19126C3A" w14:textId="77777777" w:rsidTr="00A314DD">
        <w:tc>
          <w:tcPr>
            <w:tcW w:w="14992" w:type="dxa"/>
            <w:gridSpan w:val="5"/>
          </w:tcPr>
          <w:p w14:paraId="2BB9FC57" w14:textId="77777777" w:rsidR="00E2421C" w:rsidRPr="00E2421C" w:rsidRDefault="00E2421C" w:rsidP="00E2421C">
            <w:pPr>
              <w:jc w:val="center"/>
              <w:rPr>
                <w:rFonts w:ascii="Arial" w:hAnsi="Arial" w:cs="Arial"/>
                <w:b/>
                <w:sz w:val="24"/>
                <w:szCs w:val="24"/>
              </w:rPr>
            </w:pPr>
            <w:r>
              <w:rPr>
                <w:rFonts w:ascii="Arial" w:hAnsi="Arial" w:cs="Arial"/>
                <w:b/>
                <w:sz w:val="24"/>
                <w:szCs w:val="24"/>
              </w:rPr>
              <w:t>Writing</w:t>
            </w:r>
          </w:p>
        </w:tc>
      </w:tr>
      <w:tr w:rsidR="00CF3012" w14:paraId="6F96FAB1" w14:textId="77777777" w:rsidTr="0095299A">
        <w:tc>
          <w:tcPr>
            <w:tcW w:w="4997" w:type="dxa"/>
            <w:gridSpan w:val="2"/>
          </w:tcPr>
          <w:p w14:paraId="72CE9FA5" w14:textId="77777777" w:rsidR="00CF3012" w:rsidRDefault="00CF3012" w:rsidP="00F45F17">
            <w:pPr>
              <w:rPr>
                <w:rFonts w:ascii="Arial" w:hAnsi="Arial" w:cs="Arial"/>
                <w:sz w:val="24"/>
                <w:szCs w:val="24"/>
              </w:rPr>
            </w:pPr>
            <w:r>
              <w:rPr>
                <w:rFonts w:ascii="Arial" w:hAnsi="Arial" w:cs="Arial"/>
                <w:sz w:val="24"/>
                <w:szCs w:val="24"/>
              </w:rPr>
              <w:lastRenderedPageBreak/>
              <w:t>Write a short text using a model</w:t>
            </w:r>
          </w:p>
          <w:p w14:paraId="7BCF6E14" w14:textId="77777777" w:rsidR="00CF3012" w:rsidRDefault="00CF3012" w:rsidP="00F45F17">
            <w:pPr>
              <w:rPr>
                <w:rFonts w:ascii="Arial" w:hAnsi="Arial" w:cs="Arial"/>
                <w:sz w:val="24"/>
                <w:szCs w:val="24"/>
              </w:rPr>
            </w:pPr>
            <w:r>
              <w:rPr>
                <w:rFonts w:ascii="Arial" w:hAnsi="Arial" w:cs="Arial"/>
                <w:sz w:val="24"/>
                <w:szCs w:val="24"/>
              </w:rPr>
              <w:t>Write a few simple sentences from memory</w:t>
            </w:r>
          </w:p>
          <w:p w14:paraId="5FBF0042" w14:textId="77777777" w:rsidR="00CF3012" w:rsidRDefault="00CF3012" w:rsidP="00F45F17">
            <w:pPr>
              <w:rPr>
                <w:rFonts w:ascii="Arial" w:hAnsi="Arial" w:cs="Arial"/>
                <w:sz w:val="24"/>
                <w:szCs w:val="24"/>
              </w:rPr>
            </w:pPr>
            <w:r>
              <w:rPr>
                <w:rFonts w:ascii="Arial" w:hAnsi="Arial" w:cs="Arial"/>
                <w:sz w:val="24"/>
                <w:szCs w:val="24"/>
              </w:rPr>
              <w:t>Apply phonic knowledge to support writing</w:t>
            </w:r>
          </w:p>
        </w:tc>
        <w:tc>
          <w:tcPr>
            <w:tcW w:w="4997" w:type="dxa"/>
            <w:gridSpan w:val="2"/>
          </w:tcPr>
          <w:p w14:paraId="3D79BBB8" w14:textId="77777777" w:rsidR="00CF3012" w:rsidRDefault="00CF3012" w:rsidP="00F45F17">
            <w:pPr>
              <w:rPr>
                <w:rFonts w:ascii="Arial" w:hAnsi="Arial" w:cs="Arial"/>
                <w:sz w:val="24"/>
                <w:szCs w:val="24"/>
              </w:rPr>
            </w:pPr>
            <w:r>
              <w:rPr>
                <w:rFonts w:ascii="Arial" w:hAnsi="Arial" w:cs="Arial"/>
                <w:sz w:val="24"/>
                <w:szCs w:val="24"/>
              </w:rPr>
              <w:t xml:space="preserve">Write a few simple sentences using a word bank to describe a sibling, an animal </w:t>
            </w:r>
            <w:proofErr w:type="spellStart"/>
            <w:r>
              <w:rPr>
                <w:rFonts w:ascii="Arial" w:hAnsi="Arial" w:cs="Arial"/>
                <w:sz w:val="24"/>
                <w:szCs w:val="24"/>
              </w:rPr>
              <w:t>ie</w:t>
            </w:r>
            <w:proofErr w:type="spellEnd"/>
            <w:r>
              <w:rPr>
                <w:rFonts w:ascii="Arial" w:hAnsi="Arial" w:cs="Arial"/>
                <w:sz w:val="24"/>
                <w:szCs w:val="24"/>
              </w:rPr>
              <w:t xml:space="preserve">: Ma </w:t>
            </w:r>
            <w:proofErr w:type="spellStart"/>
            <w:r>
              <w:rPr>
                <w:rFonts w:ascii="Arial" w:hAnsi="Arial" w:cs="Arial"/>
                <w:sz w:val="24"/>
                <w:szCs w:val="24"/>
              </w:rPr>
              <w:t>soeur</w:t>
            </w:r>
            <w:proofErr w:type="spellEnd"/>
            <w:r>
              <w:rPr>
                <w:rFonts w:ascii="Arial" w:hAnsi="Arial" w:cs="Arial"/>
                <w:sz w:val="24"/>
                <w:szCs w:val="24"/>
              </w:rPr>
              <w:t xml:space="preserve"> </w:t>
            </w:r>
            <w:proofErr w:type="spellStart"/>
            <w:r>
              <w:rPr>
                <w:rFonts w:ascii="Arial" w:hAnsi="Arial" w:cs="Arial"/>
                <w:sz w:val="24"/>
                <w:szCs w:val="24"/>
              </w:rPr>
              <w:t>s’appelle</w:t>
            </w:r>
            <w:proofErr w:type="spellEnd"/>
            <w:r>
              <w:rPr>
                <w:rFonts w:ascii="Arial" w:hAnsi="Arial" w:cs="Arial"/>
                <w:sz w:val="24"/>
                <w:szCs w:val="24"/>
              </w:rPr>
              <w:t xml:space="preserve"> Jo. Elle a cinq ans.  Elle </w:t>
            </w:r>
            <w:proofErr w:type="spellStart"/>
            <w:r>
              <w:rPr>
                <w:rFonts w:ascii="Arial" w:hAnsi="Arial" w:cs="Arial"/>
                <w:sz w:val="24"/>
                <w:szCs w:val="24"/>
              </w:rPr>
              <w:t>est</w:t>
            </w:r>
            <w:proofErr w:type="spellEnd"/>
            <w:r>
              <w:rPr>
                <w:rFonts w:ascii="Arial" w:hAnsi="Arial" w:cs="Arial"/>
                <w:sz w:val="24"/>
                <w:szCs w:val="24"/>
              </w:rPr>
              <w:t xml:space="preserve"> </w:t>
            </w:r>
            <w:proofErr w:type="spellStart"/>
            <w:r>
              <w:rPr>
                <w:rFonts w:ascii="Arial" w:hAnsi="Arial" w:cs="Arial"/>
                <w:sz w:val="24"/>
                <w:szCs w:val="24"/>
              </w:rPr>
              <w:t>timide</w:t>
            </w:r>
            <w:proofErr w:type="spellEnd"/>
          </w:p>
          <w:p w14:paraId="02235039" w14:textId="77777777" w:rsidR="00CF3012" w:rsidRDefault="00CF3012" w:rsidP="00F45F17">
            <w:pPr>
              <w:rPr>
                <w:rFonts w:ascii="Arial" w:hAnsi="Arial" w:cs="Arial"/>
                <w:sz w:val="24"/>
                <w:szCs w:val="24"/>
              </w:rPr>
            </w:pPr>
            <w:r>
              <w:rPr>
                <w:rFonts w:ascii="Arial" w:hAnsi="Arial" w:cs="Arial"/>
                <w:sz w:val="24"/>
                <w:szCs w:val="24"/>
              </w:rPr>
              <w:t xml:space="preserve">Link phrases to make a sentence </w:t>
            </w:r>
            <w:proofErr w:type="spellStart"/>
            <w:r>
              <w:rPr>
                <w:rFonts w:ascii="Arial" w:hAnsi="Arial" w:cs="Arial"/>
                <w:sz w:val="24"/>
                <w:szCs w:val="24"/>
              </w:rPr>
              <w:t>ie</w:t>
            </w:r>
            <w:proofErr w:type="spellEnd"/>
            <w:r>
              <w:rPr>
                <w:rFonts w:ascii="Arial" w:hAnsi="Arial" w:cs="Arial"/>
                <w:sz w:val="24"/>
                <w:szCs w:val="24"/>
              </w:rPr>
              <w:t xml:space="preserve">: le </w:t>
            </w:r>
            <w:proofErr w:type="spellStart"/>
            <w:r>
              <w:rPr>
                <w:rFonts w:ascii="Arial" w:hAnsi="Arial" w:cs="Arial"/>
                <w:sz w:val="24"/>
                <w:szCs w:val="24"/>
              </w:rPr>
              <w:t>pingouin</w:t>
            </w:r>
            <w:proofErr w:type="spellEnd"/>
            <w:r>
              <w:rPr>
                <w:rFonts w:ascii="Arial" w:hAnsi="Arial" w:cs="Arial"/>
                <w:sz w:val="24"/>
                <w:szCs w:val="24"/>
              </w:rPr>
              <w:t xml:space="preserve"> </w:t>
            </w:r>
            <w:proofErr w:type="spellStart"/>
            <w:r>
              <w:rPr>
                <w:rFonts w:ascii="Arial" w:hAnsi="Arial" w:cs="Arial"/>
                <w:sz w:val="24"/>
                <w:szCs w:val="24"/>
              </w:rPr>
              <w:t>est</w:t>
            </w:r>
            <w:proofErr w:type="spellEnd"/>
            <w:r>
              <w:rPr>
                <w:rFonts w:ascii="Arial" w:hAnsi="Arial" w:cs="Arial"/>
                <w:sz w:val="24"/>
                <w:szCs w:val="24"/>
              </w:rPr>
              <w:t xml:space="preserve"> petit et mignon</w:t>
            </w:r>
          </w:p>
          <w:p w14:paraId="1FC94E09" w14:textId="77777777" w:rsidR="00CF3012" w:rsidRDefault="00CF3012" w:rsidP="00F45F17">
            <w:pPr>
              <w:rPr>
                <w:rFonts w:ascii="Arial" w:hAnsi="Arial" w:cs="Arial"/>
                <w:sz w:val="24"/>
                <w:szCs w:val="24"/>
              </w:rPr>
            </w:pPr>
            <w:r>
              <w:rPr>
                <w:rFonts w:ascii="Arial" w:hAnsi="Arial" w:cs="Arial"/>
                <w:sz w:val="24"/>
                <w:szCs w:val="24"/>
              </w:rPr>
              <w:t>Experiment with writing new words</w:t>
            </w:r>
          </w:p>
          <w:p w14:paraId="08C37303" w14:textId="77777777" w:rsidR="00CF3012" w:rsidRDefault="00CF3012" w:rsidP="00F45F17">
            <w:pPr>
              <w:rPr>
                <w:rFonts w:ascii="Arial" w:hAnsi="Arial" w:cs="Arial"/>
                <w:sz w:val="24"/>
                <w:szCs w:val="24"/>
              </w:rPr>
            </w:pPr>
            <w:r>
              <w:rPr>
                <w:rFonts w:ascii="Arial" w:hAnsi="Arial" w:cs="Arial"/>
                <w:sz w:val="24"/>
                <w:szCs w:val="24"/>
              </w:rPr>
              <w:t>Use knowledge of certain letter strings (</w:t>
            </w:r>
            <w:proofErr w:type="spellStart"/>
            <w:r>
              <w:rPr>
                <w:rFonts w:ascii="Arial" w:hAnsi="Arial" w:cs="Arial"/>
                <w:sz w:val="24"/>
                <w:szCs w:val="24"/>
              </w:rPr>
              <w:t>ie</w:t>
            </w:r>
            <w:proofErr w:type="spellEnd"/>
            <w:r>
              <w:rPr>
                <w:rFonts w:ascii="Arial" w:hAnsi="Arial" w:cs="Arial"/>
                <w:sz w:val="24"/>
                <w:szCs w:val="24"/>
              </w:rPr>
              <w:t>: ‘</w:t>
            </w:r>
            <w:proofErr w:type="spellStart"/>
            <w:r>
              <w:rPr>
                <w:rFonts w:ascii="Arial" w:hAnsi="Arial" w:cs="Arial"/>
                <w:sz w:val="24"/>
                <w:szCs w:val="24"/>
              </w:rPr>
              <w:t>ou</w:t>
            </w:r>
            <w:proofErr w:type="spellEnd"/>
            <w:r>
              <w:rPr>
                <w:rFonts w:ascii="Arial" w:hAnsi="Arial" w:cs="Arial"/>
                <w:sz w:val="24"/>
                <w:szCs w:val="24"/>
              </w:rPr>
              <w:t>’ ‘</w:t>
            </w:r>
            <w:proofErr w:type="spellStart"/>
            <w:r>
              <w:rPr>
                <w:rFonts w:ascii="Arial" w:hAnsi="Arial" w:cs="Arial"/>
                <w:sz w:val="24"/>
                <w:szCs w:val="24"/>
              </w:rPr>
              <w:t>eu</w:t>
            </w:r>
            <w:proofErr w:type="spellEnd"/>
            <w:r>
              <w:rPr>
                <w:rFonts w:ascii="Arial" w:hAnsi="Arial" w:cs="Arial"/>
                <w:sz w:val="24"/>
                <w:szCs w:val="24"/>
              </w:rPr>
              <w:t>’ ‘oi’ ‘in’ ‘on’ ‘</w:t>
            </w:r>
            <w:proofErr w:type="spellStart"/>
            <w:r>
              <w:rPr>
                <w:rFonts w:ascii="Arial" w:hAnsi="Arial" w:cs="Arial"/>
                <w:sz w:val="24"/>
                <w:szCs w:val="24"/>
              </w:rPr>
              <w:t>en</w:t>
            </w:r>
            <w:proofErr w:type="spellEnd"/>
            <w:r>
              <w:rPr>
                <w:rFonts w:ascii="Arial" w:hAnsi="Arial" w:cs="Arial"/>
                <w:sz w:val="24"/>
                <w:szCs w:val="24"/>
              </w:rPr>
              <w:t>’</w:t>
            </w:r>
          </w:p>
        </w:tc>
        <w:tc>
          <w:tcPr>
            <w:tcW w:w="4998" w:type="dxa"/>
          </w:tcPr>
          <w:p w14:paraId="4D1FE5FF" w14:textId="77777777" w:rsidR="00CF3012" w:rsidRDefault="00CF3012" w:rsidP="00F45F17">
            <w:pPr>
              <w:rPr>
                <w:rFonts w:ascii="Arial" w:hAnsi="Arial" w:cs="Arial"/>
                <w:sz w:val="24"/>
                <w:szCs w:val="24"/>
              </w:rPr>
            </w:pPr>
            <w:r>
              <w:rPr>
                <w:rFonts w:ascii="Arial" w:hAnsi="Arial" w:cs="Arial"/>
                <w:sz w:val="24"/>
                <w:szCs w:val="24"/>
              </w:rPr>
              <w:t>Write a few sentences</w:t>
            </w:r>
            <w:r w:rsidR="00E2421C">
              <w:rPr>
                <w:rFonts w:ascii="Arial" w:hAnsi="Arial" w:cs="Arial"/>
                <w:sz w:val="24"/>
                <w:szCs w:val="24"/>
              </w:rPr>
              <w:t xml:space="preserve"> using word banks and writing f</w:t>
            </w:r>
            <w:r>
              <w:rPr>
                <w:rFonts w:ascii="Arial" w:hAnsi="Arial" w:cs="Arial"/>
                <w:sz w:val="24"/>
                <w:szCs w:val="24"/>
              </w:rPr>
              <w:t>rames for support</w:t>
            </w:r>
          </w:p>
          <w:p w14:paraId="5BC75268" w14:textId="77777777" w:rsidR="00CF3012" w:rsidRDefault="00CF3012" w:rsidP="00F45F17">
            <w:pPr>
              <w:rPr>
                <w:rFonts w:ascii="Arial" w:hAnsi="Arial" w:cs="Arial"/>
                <w:sz w:val="24"/>
                <w:szCs w:val="24"/>
              </w:rPr>
            </w:pPr>
            <w:r>
              <w:rPr>
                <w:rFonts w:ascii="Arial" w:hAnsi="Arial" w:cs="Arial"/>
                <w:sz w:val="24"/>
                <w:szCs w:val="24"/>
              </w:rPr>
              <w:t>Begin to use pronouns</w:t>
            </w:r>
          </w:p>
          <w:p w14:paraId="08B159C5" w14:textId="77777777" w:rsidR="00CF3012" w:rsidRDefault="00CF3012" w:rsidP="00F45F17">
            <w:pPr>
              <w:rPr>
                <w:rFonts w:ascii="Arial" w:hAnsi="Arial" w:cs="Arial"/>
                <w:sz w:val="24"/>
                <w:szCs w:val="24"/>
              </w:rPr>
            </w:pPr>
            <w:r>
              <w:rPr>
                <w:rFonts w:ascii="Arial" w:hAnsi="Arial" w:cs="Arial"/>
                <w:sz w:val="24"/>
                <w:szCs w:val="24"/>
              </w:rPr>
              <w:t>Write two to three simple sentences from memory</w:t>
            </w:r>
          </w:p>
          <w:p w14:paraId="16CD82F5" w14:textId="77777777" w:rsidR="00CF3012" w:rsidRDefault="00CF3012" w:rsidP="00F45F17">
            <w:pPr>
              <w:rPr>
                <w:rFonts w:ascii="Arial" w:hAnsi="Arial" w:cs="Arial"/>
                <w:sz w:val="24"/>
                <w:szCs w:val="24"/>
              </w:rPr>
            </w:pPr>
            <w:r>
              <w:rPr>
                <w:rFonts w:ascii="Arial" w:hAnsi="Arial" w:cs="Arial"/>
                <w:sz w:val="24"/>
                <w:szCs w:val="24"/>
              </w:rPr>
              <w:t>Know how to apply strategies to help with memorisation</w:t>
            </w:r>
          </w:p>
          <w:p w14:paraId="6525A0CE" w14:textId="77777777" w:rsidR="00CF3012" w:rsidRDefault="00CF3012" w:rsidP="00F45F17">
            <w:pPr>
              <w:rPr>
                <w:rFonts w:ascii="Arial" w:hAnsi="Arial" w:cs="Arial"/>
                <w:sz w:val="24"/>
                <w:szCs w:val="24"/>
              </w:rPr>
            </w:pPr>
            <w:r>
              <w:rPr>
                <w:rFonts w:ascii="Arial" w:hAnsi="Arial" w:cs="Arial"/>
                <w:sz w:val="24"/>
                <w:szCs w:val="24"/>
              </w:rPr>
              <w:t>Show willingne</w:t>
            </w:r>
            <w:r w:rsidR="00E2421C">
              <w:rPr>
                <w:rFonts w:ascii="Arial" w:hAnsi="Arial" w:cs="Arial"/>
                <w:sz w:val="24"/>
                <w:szCs w:val="24"/>
              </w:rPr>
              <w:t>ss to have a go at writing new words using phonic knowledge</w:t>
            </w:r>
          </w:p>
        </w:tc>
      </w:tr>
      <w:tr w:rsidR="005867BF" w14:paraId="6C2F3011" w14:textId="77777777" w:rsidTr="005E0709">
        <w:tc>
          <w:tcPr>
            <w:tcW w:w="14992" w:type="dxa"/>
            <w:gridSpan w:val="5"/>
          </w:tcPr>
          <w:p w14:paraId="0E1C3BCF" w14:textId="77777777" w:rsidR="005867BF" w:rsidRPr="005867BF" w:rsidRDefault="005867BF" w:rsidP="005867BF">
            <w:pPr>
              <w:jc w:val="center"/>
              <w:rPr>
                <w:rFonts w:ascii="Arial" w:hAnsi="Arial" w:cs="Arial"/>
                <w:b/>
                <w:sz w:val="24"/>
                <w:szCs w:val="24"/>
              </w:rPr>
            </w:pPr>
            <w:r>
              <w:rPr>
                <w:rFonts w:ascii="Arial" w:hAnsi="Arial" w:cs="Arial"/>
                <w:b/>
                <w:sz w:val="24"/>
                <w:szCs w:val="24"/>
              </w:rPr>
              <w:t>Grammar</w:t>
            </w:r>
          </w:p>
        </w:tc>
      </w:tr>
      <w:tr w:rsidR="00E2421C" w14:paraId="6887D81C" w14:textId="77777777" w:rsidTr="0095299A">
        <w:tc>
          <w:tcPr>
            <w:tcW w:w="4997" w:type="dxa"/>
            <w:gridSpan w:val="2"/>
          </w:tcPr>
          <w:p w14:paraId="6953DB08" w14:textId="77777777" w:rsidR="00E2421C" w:rsidRDefault="00E2421C" w:rsidP="00F45F17">
            <w:pPr>
              <w:rPr>
                <w:rFonts w:ascii="Arial" w:hAnsi="Arial" w:cs="Arial"/>
                <w:sz w:val="24"/>
                <w:szCs w:val="24"/>
              </w:rPr>
            </w:pPr>
            <w:r>
              <w:rPr>
                <w:rFonts w:ascii="Arial" w:hAnsi="Arial" w:cs="Arial"/>
                <w:sz w:val="24"/>
                <w:szCs w:val="24"/>
              </w:rPr>
              <w:t>Understand some basic grammar appropriate to the language being studied:</w:t>
            </w:r>
          </w:p>
          <w:p w14:paraId="5106C09C" w14:textId="77777777" w:rsidR="00E2421C" w:rsidRDefault="00E2421C" w:rsidP="00F45F17">
            <w:pPr>
              <w:rPr>
                <w:rFonts w:ascii="Arial" w:hAnsi="Arial" w:cs="Arial"/>
                <w:sz w:val="24"/>
                <w:szCs w:val="24"/>
              </w:rPr>
            </w:pPr>
            <w:r>
              <w:rPr>
                <w:rFonts w:ascii="Arial" w:hAnsi="Arial" w:cs="Arial"/>
                <w:sz w:val="24"/>
                <w:szCs w:val="24"/>
              </w:rPr>
              <w:t>Show awareness of word classes- nouns, verbs, adjectives etc and be aware of the similarities with English</w:t>
            </w:r>
          </w:p>
          <w:p w14:paraId="0B18006F" w14:textId="77777777" w:rsidR="00E2421C" w:rsidRDefault="00E2421C" w:rsidP="00F45F17">
            <w:pPr>
              <w:rPr>
                <w:rFonts w:ascii="Arial" w:hAnsi="Arial" w:cs="Arial"/>
                <w:sz w:val="24"/>
                <w:szCs w:val="24"/>
              </w:rPr>
            </w:pPr>
            <w:r>
              <w:rPr>
                <w:rFonts w:ascii="Arial" w:hAnsi="Arial" w:cs="Arial"/>
                <w:sz w:val="24"/>
                <w:szCs w:val="24"/>
              </w:rPr>
              <w:t>Name the gender of familiar singular nouns</w:t>
            </w:r>
          </w:p>
          <w:p w14:paraId="32D55B0C" w14:textId="77777777" w:rsidR="00E2421C" w:rsidRDefault="00E2421C" w:rsidP="00F45F17">
            <w:pPr>
              <w:rPr>
                <w:rFonts w:ascii="Arial" w:hAnsi="Arial" w:cs="Arial"/>
                <w:sz w:val="24"/>
                <w:szCs w:val="24"/>
              </w:rPr>
            </w:pPr>
            <w:r>
              <w:rPr>
                <w:rFonts w:ascii="Arial" w:hAnsi="Arial" w:cs="Arial"/>
                <w:sz w:val="24"/>
                <w:szCs w:val="24"/>
              </w:rPr>
              <w:t>Attempt to use the definite (le/la) and indefinite articles (in/</w:t>
            </w:r>
            <w:proofErr w:type="spellStart"/>
            <w:r>
              <w:rPr>
                <w:rFonts w:ascii="Arial" w:hAnsi="Arial" w:cs="Arial"/>
                <w:sz w:val="24"/>
                <w:szCs w:val="24"/>
              </w:rPr>
              <w:t>une</w:t>
            </w:r>
            <w:proofErr w:type="spellEnd"/>
            <w:r>
              <w:rPr>
                <w:rFonts w:ascii="Arial" w:hAnsi="Arial" w:cs="Arial"/>
                <w:sz w:val="24"/>
                <w:szCs w:val="24"/>
              </w:rPr>
              <w:t>) where appropriate</w:t>
            </w:r>
          </w:p>
          <w:p w14:paraId="3E12A218" w14:textId="77777777" w:rsidR="00E2421C" w:rsidRDefault="00E2421C" w:rsidP="00F45F17">
            <w:pPr>
              <w:rPr>
                <w:rFonts w:ascii="Arial" w:hAnsi="Arial" w:cs="Arial"/>
                <w:sz w:val="24"/>
                <w:szCs w:val="24"/>
              </w:rPr>
            </w:pPr>
            <w:r>
              <w:rPr>
                <w:rFonts w:ascii="Arial" w:hAnsi="Arial" w:cs="Arial"/>
                <w:sz w:val="24"/>
                <w:szCs w:val="24"/>
              </w:rPr>
              <w:t>Say how to form the plural of nouns</w:t>
            </w:r>
          </w:p>
          <w:p w14:paraId="6BE1382D" w14:textId="77777777" w:rsidR="00E2421C" w:rsidRDefault="00E2421C" w:rsidP="00F45F17">
            <w:pPr>
              <w:rPr>
                <w:rFonts w:ascii="Arial" w:hAnsi="Arial" w:cs="Arial"/>
                <w:sz w:val="24"/>
                <w:szCs w:val="24"/>
              </w:rPr>
            </w:pPr>
            <w:r>
              <w:rPr>
                <w:rFonts w:ascii="Arial" w:hAnsi="Arial" w:cs="Arial"/>
                <w:sz w:val="24"/>
                <w:szCs w:val="24"/>
              </w:rPr>
              <w:t>Show awareness of the position of colour and size adjectives</w:t>
            </w:r>
          </w:p>
          <w:p w14:paraId="3A34FECC" w14:textId="77777777" w:rsidR="00E2421C" w:rsidRDefault="00E2421C" w:rsidP="00F45F17">
            <w:pPr>
              <w:rPr>
                <w:rFonts w:ascii="Arial" w:hAnsi="Arial" w:cs="Arial"/>
                <w:sz w:val="24"/>
                <w:szCs w:val="24"/>
              </w:rPr>
            </w:pPr>
            <w:r>
              <w:rPr>
                <w:rFonts w:ascii="Arial" w:hAnsi="Arial" w:cs="Arial"/>
                <w:sz w:val="24"/>
                <w:szCs w:val="24"/>
              </w:rPr>
              <w:t>Start to show awareness of adjectival agreement</w:t>
            </w:r>
          </w:p>
          <w:p w14:paraId="1E1FBA0B" w14:textId="77777777" w:rsidR="00E2421C" w:rsidRDefault="00E2421C" w:rsidP="00F45F17">
            <w:pPr>
              <w:rPr>
                <w:rFonts w:ascii="Arial" w:hAnsi="Arial" w:cs="Arial"/>
                <w:sz w:val="24"/>
                <w:szCs w:val="24"/>
              </w:rPr>
            </w:pPr>
            <w:r>
              <w:rPr>
                <w:rFonts w:ascii="Arial" w:hAnsi="Arial" w:cs="Arial"/>
                <w:sz w:val="24"/>
                <w:szCs w:val="24"/>
              </w:rPr>
              <w:t>Start to use 1</w:t>
            </w:r>
            <w:r w:rsidRPr="00E2421C">
              <w:rPr>
                <w:rFonts w:ascii="Arial" w:hAnsi="Arial" w:cs="Arial"/>
                <w:sz w:val="24"/>
                <w:szCs w:val="24"/>
                <w:vertAlign w:val="superscript"/>
              </w:rPr>
              <w:t>st</w:t>
            </w:r>
            <w:r>
              <w:rPr>
                <w:rFonts w:ascii="Arial" w:hAnsi="Arial" w:cs="Arial"/>
                <w:sz w:val="24"/>
                <w:szCs w:val="24"/>
              </w:rPr>
              <w:t>, 2</w:t>
            </w:r>
            <w:r w:rsidRPr="00E2421C">
              <w:rPr>
                <w:rFonts w:ascii="Arial" w:hAnsi="Arial" w:cs="Arial"/>
                <w:sz w:val="24"/>
                <w:szCs w:val="24"/>
                <w:vertAlign w:val="superscript"/>
              </w:rPr>
              <w:t>nd</w:t>
            </w:r>
            <w:r>
              <w:rPr>
                <w:rFonts w:ascii="Arial" w:hAnsi="Arial" w:cs="Arial"/>
                <w:sz w:val="24"/>
                <w:szCs w:val="24"/>
              </w:rPr>
              <w:t xml:space="preserve"> and 3</w:t>
            </w:r>
            <w:r w:rsidRPr="00E2421C">
              <w:rPr>
                <w:rFonts w:ascii="Arial" w:hAnsi="Arial" w:cs="Arial"/>
                <w:sz w:val="24"/>
                <w:szCs w:val="24"/>
                <w:vertAlign w:val="superscript"/>
              </w:rPr>
              <w:t>rd</w:t>
            </w:r>
            <w:r>
              <w:rPr>
                <w:rFonts w:ascii="Arial" w:hAnsi="Arial" w:cs="Arial"/>
                <w:sz w:val="24"/>
                <w:szCs w:val="24"/>
              </w:rPr>
              <w:t xml:space="preserve"> person singular subject pronouns in questions or </w:t>
            </w:r>
            <w:proofErr w:type="spellStart"/>
            <w:r>
              <w:rPr>
                <w:rFonts w:ascii="Arial" w:hAnsi="Arial" w:cs="Arial"/>
                <w:sz w:val="24"/>
                <w:szCs w:val="24"/>
              </w:rPr>
              <w:t>anwers</w:t>
            </w:r>
            <w:proofErr w:type="spellEnd"/>
          </w:p>
          <w:p w14:paraId="4230FAFB" w14:textId="77777777" w:rsidR="00E2421C" w:rsidRDefault="00E2421C" w:rsidP="00F45F17">
            <w:pPr>
              <w:rPr>
                <w:rFonts w:ascii="Arial" w:hAnsi="Arial" w:cs="Arial"/>
                <w:sz w:val="24"/>
                <w:szCs w:val="24"/>
              </w:rPr>
            </w:pPr>
            <w:r>
              <w:rPr>
                <w:rFonts w:ascii="Arial" w:hAnsi="Arial" w:cs="Arial"/>
                <w:sz w:val="24"/>
                <w:szCs w:val="24"/>
              </w:rPr>
              <w:t>Begin to form the negative of ‘aimer’ and ‘</w:t>
            </w:r>
            <w:proofErr w:type="spellStart"/>
            <w:r>
              <w:rPr>
                <w:rFonts w:ascii="Arial" w:hAnsi="Arial" w:cs="Arial"/>
                <w:sz w:val="24"/>
                <w:szCs w:val="24"/>
              </w:rPr>
              <w:t>avoir</w:t>
            </w:r>
            <w:proofErr w:type="spellEnd"/>
            <w:r>
              <w:rPr>
                <w:rFonts w:ascii="Arial" w:hAnsi="Arial" w:cs="Arial"/>
                <w:sz w:val="24"/>
                <w:szCs w:val="24"/>
              </w:rPr>
              <w:t>’ in the 1</w:t>
            </w:r>
            <w:r w:rsidRPr="00E2421C">
              <w:rPr>
                <w:rFonts w:ascii="Arial" w:hAnsi="Arial" w:cs="Arial"/>
                <w:sz w:val="24"/>
                <w:szCs w:val="24"/>
                <w:vertAlign w:val="superscript"/>
              </w:rPr>
              <w:t>st</w:t>
            </w:r>
            <w:r>
              <w:rPr>
                <w:rFonts w:ascii="Arial" w:hAnsi="Arial" w:cs="Arial"/>
                <w:sz w:val="24"/>
                <w:szCs w:val="24"/>
              </w:rPr>
              <w:t xml:space="preserve"> persons singular</w:t>
            </w:r>
          </w:p>
          <w:p w14:paraId="6C1957DB" w14:textId="77777777" w:rsidR="00E2421C" w:rsidRDefault="00E2421C" w:rsidP="00F45F17">
            <w:pPr>
              <w:rPr>
                <w:rFonts w:ascii="Arial" w:hAnsi="Arial" w:cs="Arial"/>
                <w:sz w:val="24"/>
                <w:szCs w:val="24"/>
              </w:rPr>
            </w:pPr>
            <w:r>
              <w:rPr>
                <w:rFonts w:ascii="Arial" w:hAnsi="Arial" w:cs="Arial"/>
                <w:sz w:val="24"/>
                <w:szCs w:val="24"/>
              </w:rPr>
              <w:t>Recognise and start to use the 1</w:t>
            </w:r>
            <w:r w:rsidRPr="00E2421C">
              <w:rPr>
                <w:rFonts w:ascii="Arial" w:hAnsi="Arial" w:cs="Arial"/>
                <w:sz w:val="24"/>
                <w:szCs w:val="24"/>
                <w:vertAlign w:val="superscript"/>
              </w:rPr>
              <w:t>st</w:t>
            </w:r>
            <w:r>
              <w:rPr>
                <w:rFonts w:ascii="Arial" w:hAnsi="Arial" w:cs="Arial"/>
                <w:sz w:val="24"/>
                <w:szCs w:val="24"/>
              </w:rPr>
              <w:t xml:space="preserve"> person possessive adjectives (</w:t>
            </w:r>
            <w:proofErr w:type="spellStart"/>
            <w:r>
              <w:rPr>
                <w:rFonts w:ascii="Arial" w:hAnsi="Arial" w:cs="Arial"/>
                <w:sz w:val="24"/>
                <w:szCs w:val="24"/>
              </w:rPr>
              <w:t>mon</w:t>
            </w:r>
            <w:proofErr w:type="spellEnd"/>
            <w:r>
              <w:rPr>
                <w:rFonts w:ascii="Arial" w:hAnsi="Arial" w:cs="Arial"/>
                <w:sz w:val="24"/>
                <w:szCs w:val="24"/>
              </w:rPr>
              <w:t xml:space="preserve">, ma, </w:t>
            </w:r>
            <w:proofErr w:type="spellStart"/>
            <w:r>
              <w:rPr>
                <w:rFonts w:ascii="Arial" w:hAnsi="Arial" w:cs="Arial"/>
                <w:sz w:val="24"/>
                <w:szCs w:val="24"/>
              </w:rPr>
              <w:t>mes</w:t>
            </w:r>
            <w:proofErr w:type="spellEnd"/>
            <w:r>
              <w:rPr>
                <w:rFonts w:ascii="Arial" w:hAnsi="Arial" w:cs="Arial"/>
                <w:sz w:val="24"/>
                <w:szCs w:val="24"/>
              </w:rPr>
              <w:t>)</w:t>
            </w:r>
          </w:p>
        </w:tc>
        <w:tc>
          <w:tcPr>
            <w:tcW w:w="4997" w:type="dxa"/>
            <w:gridSpan w:val="2"/>
          </w:tcPr>
          <w:p w14:paraId="234C633F" w14:textId="77777777" w:rsidR="00E2421C" w:rsidRDefault="00E2421C" w:rsidP="00F45F17">
            <w:pPr>
              <w:rPr>
                <w:rFonts w:ascii="Arial" w:hAnsi="Arial" w:cs="Arial"/>
                <w:sz w:val="24"/>
                <w:szCs w:val="24"/>
              </w:rPr>
            </w:pPr>
            <w:r>
              <w:rPr>
                <w:rFonts w:ascii="Arial" w:hAnsi="Arial" w:cs="Arial"/>
                <w:sz w:val="24"/>
                <w:szCs w:val="24"/>
              </w:rPr>
              <w:t>Correctly match the definite article to familiar singular and plural nouns</w:t>
            </w:r>
          </w:p>
          <w:p w14:paraId="448836F0" w14:textId="77777777" w:rsidR="00E2421C" w:rsidRDefault="00E2421C" w:rsidP="00F45F17">
            <w:pPr>
              <w:rPr>
                <w:rFonts w:ascii="Arial" w:hAnsi="Arial" w:cs="Arial"/>
                <w:sz w:val="24"/>
                <w:szCs w:val="24"/>
              </w:rPr>
            </w:pPr>
            <w:r>
              <w:rPr>
                <w:rFonts w:ascii="Arial" w:hAnsi="Arial" w:cs="Arial"/>
                <w:sz w:val="24"/>
                <w:szCs w:val="24"/>
              </w:rPr>
              <w:t>Correctly match the indefinite article to familiar singular nouns</w:t>
            </w:r>
          </w:p>
          <w:p w14:paraId="38B060DE" w14:textId="77777777" w:rsidR="00E2421C" w:rsidRDefault="00E2421C" w:rsidP="00F45F17">
            <w:pPr>
              <w:rPr>
                <w:rFonts w:ascii="Arial" w:hAnsi="Arial" w:cs="Arial"/>
                <w:sz w:val="24"/>
                <w:szCs w:val="24"/>
              </w:rPr>
            </w:pPr>
            <w:r>
              <w:rPr>
                <w:rFonts w:ascii="Arial" w:hAnsi="Arial" w:cs="Arial"/>
                <w:sz w:val="24"/>
                <w:szCs w:val="24"/>
              </w:rPr>
              <w:t xml:space="preserve">Place familiar adjectives </w:t>
            </w:r>
            <w:proofErr w:type="spellStart"/>
            <w:r>
              <w:rPr>
                <w:rFonts w:ascii="Arial" w:hAnsi="Arial" w:cs="Arial"/>
                <w:sz w:val="24"/>
                <w:szCs w:val="24"/>
              </w:rPr>
              <w:t>ie</w:t>
            </w:r>
            <w:proofErr w:type="spellEnd"/>
            <w:r>
              <w:rPr>
                <w:rFonts w:ascii="Arial" w:hAnsi="Arial" w:cs="Arial"/>
                <w:sz w:val="24"/>
                <w:szCs w:val="24"/>
              </w:rPr>
              <w:t>: size and colour in correct order</w:t>
            </w:r>
          </w:p>
          <w:p w14:paraId="6180E9A8" w14:textId="77777777" w:rsidR="00E2421C" w:rsidRDefault="00E2421C" w:rsidP="00F45F17">
            <w:pPr>
              <w:rPr>
                <w:rFonts w:ascii="Arial" w:hAnsi="Arial" w:cs="Arial"/>
                <w:sz w:val="24"/>
                <w:szCs w:val="24"/>
              </w:rPr>
            </w:pPr>
            <w:r>
              <w:rPr>
                <w:rFonts w:ascii="Arial" w:hAnsi="Arial" w:cs="Arial"/>
                <w:sz w:val="24"/>
                <w:szCs w:val="24"/>
              </w:rPr>
              <w:t>Show an understanding of 1</w:t>
            </w:r>
            <w:r w:rsidRPr="00E2421C">
              <w:rPr>
                <w:rFonts w:ascii="Arial" w:hAnsi="Arial" w:cs="Arial"/>
                <w:sz w:val="24"/>
                <w:szCs w:val="24"/>
                <w:vertAlign w:val="superscript"/>
              </w:rPr>
              <w:t>st</w:t>
            </w:r>
            <w:r>
              <w:rPr>
                <w:rFonts w:ascii="Arial" w:hAnsi="Arial" w:cs="Arial"/>
                <w:sz w:val="24"/>
                <w:szCs w:val="24"/>
              </w:rPr>
              <w:t>, 2</w:t>
            </w:r>
            <w:r w:rsidRPr="00E2421C">
              <w:rPr>
                <w:rFonts w:ascii="Arial" w:hAnsi="Arial" w:cs="Arial"/>
                <w:sz w:val="24"/>
                <w:szCs w:val="24"/>
                <w:vertAlign w:val="superscript"/>
              </w:rPr>
              <w:t>nd</w:t>
            </w:r>
            <w:r>
              <w:rPr>
                <w:rFonts w:ascii="Arial" w:hAnsi="Arial" w:cs="Arial"/>
                <w:sz w:val="24"/>
                <w:szCs w:val="24"/>
              </w:rPr>
              <w:t xml:space="preserve"> and 3</w:t>
            </w:r>
            <w:r w:rsidRPr="00E2421C">
              <w:rPr>
                <w:rFonts w:ascii="Arial" w:hAnsi="Arial" w:cs="Arial"/>
                <w:sz w:val="24"/>
                <w:szCs w:val="24"/>
                <w:vertAlign w:val="superscript"/>
              </w:rPr>
              <w:t>rd</w:t>
            </w:r>
            <w:r>
              <w:rPr>
                <w:rFonts w:ascii="Arial" w:hAnsi="Arial" w:cs="Arial"/>
                <w:sz w:val="24"/>
                <w:szCs w:val="24"/>
              </w:rPr>
              <w:t xml:space="preserve"> person singular pronoun when asking and answering questions </w:t>
            </w:r>
            <w:proofErr w:type="spellStart"/>
            <w:r>
              <w:rPr>
                <w:rFonts w:ascii="Arial" w:hAnsi="Arial" w:cs="Arial"/>
                <w:sz w:val="24"/>
                <w:szCs w:val="24"/>
              </w:rPr>
              <w:t>ie</w:t>
            </w:r>
            <w:proofErr w:type="spellEnd"/>
            <w:r>
              <w:rPr>
                <w:rFonts w:ascii="Arial" w:hAnsi="Arial" w:cs="Arial"/>
                <w:sz w:val="24"/>
                <w:szCs w:val="24"/>
              </w:rPr>
              <w:t xml:space="preserve">:  Tu </w:t>
            </w:r>
            <w:proofErr w:type="spellStart"/>
            <w:r>
              <w:rPr>
                <w:rFonts w:ascii="Arial" w:hAnsi="Arial" w:cs="Arial"/>
                <w:sz w:val="24"/>
                <w:szCs w:val="24"/>
              </w:rPr>
              <w:t>aimes</w:t>
            </w:r>
            <w:proofErr w:type="spellEnd"/>
            <w:r>
              <w:rPr>
                <w:rFonts w:ascii="Arial" w:hAnsi="Arial" w:cs="Arial"/>
                <w:sz w:val="24"/>
                <w:szCs w:val="24"/>
              </w:rPr>
              <w:t xml:space="preserve"> les chips? – </w:t>
            </w:r>
            <w:proofErr w:type="spellStart"/>
            <w:r>
              <w:rPr>
                <w:rFonts w:ascii="Arial" w:hAnsi="Arial" w:cs="Arial"/>
                <w:sz w:val="24"/>
                <w:szCs w:val="24"/>
              </w:rPr>
              <w:t>Oui</w:t>
            </w:r>
            <w:proofErr w:type="spellEnd"/>
            <w:r>
              <w:rPr>
                <w:rFonts w:ascii="Arial" w:hAnsi="Arial" w:cs="Arial"/>
                <w:sz w:val="24"/>
                <w:szCs w:val="24"/>
              </w:rPr>
              <w:t xml:space="preserve">, </w:t>
            </w:r>
            <w:proofErr w:type="spellStart"/>
            <w:r>
              <w:rPr>
                <w:rFonts w:ascii="Arial" w:hAnsi="Arial" w:cs="Arial"/>
                <w:sz w:val="24"/>
                <w:szCs w:val="24"/>
              </w:rPr>
              <w:t>j’aime</w:t>
            </w:r>
            <w:proofErr w:type="spellEnd"/>
            <w:r>
              <w:rPr>
                <w:rFonts w:ascii="Arial" w:hAnsi="Arial" w:cs="Arial"/>
                <w:sz w:val="24"/>
                <w:szCs w:val="24"/>
              </w:rPr>
              <w:t xml:space="preserve"> les chips</w:t>
            </w:r>
          </w:p>
          <w:p w14:paraId="2990B709" w14:textId="77777777" w:rsidR="00E2421C" w:rsidRDefault="00E2421C" w:rsidP="00F45F17">
            <w:pPr>
              <w:rPr>
                <w:rFonts w:ascii="Arial" w:hAnsi="Arial" w:cs="Arial"/>
                <w:sz w:val="24"/>
                <w:szCs w:val="24"/>
              </w:rPr>
            </w:pPr>
            <w:r>
              <w:rPr>
                <w:rFonts w:ascii="Arial" w:hAnsi="Arial" w:cs="Arial"/>
                <w:sz w:val="24"/>
                <w:szCs w:val="24"/>
              </w:rPr>
              <w:t xml:space="preserve">Begin to use </w:t>
            </w:r>
            <w:proofErr w:type="spellStart"/>
            <w:r>
              <w:rPr>
                <w:rFonts w:ascii="Arial" w:hAnsi="Arial" w:cs="Arial"/>
                <w:sz w:val="24"/>
                <w:szCs w:val="24"/>
              </w:rPr>
              <w:t>pronous</w:t>
            </w:r>
            <w:proofErr w:type="spellEnd"/>
            <w:r>
              <w:rPr>
                <w:rFonts w:ascii="Arial" w:hAnsi="Arial" w:cs="Arial"/>
                <w:sz w:val="24"/>
                <w:szCs w:val="24"/>
              </w:rPr>
              <w:t xml:space="preserve"> </w:t>
            </w:r>
            <w:proofErr w:type="spellStart"/>
            <w:r>
              <w:rPr>
                <w:rFonts w:ascii="Arial" w:hAnsi="Arial" w:cs="Arial"/>
                <w:sz w:val="24"/>
                <w:szCs w:val="24"/>
              </w:rPr>
              <w:t>ie</w:t>
            </w:r>
            <w:proofErr w:type="spellEnd"/>
            <w:r>
              <w:rPr>
                <w:rFonts w:ascii="Arial" w:hAnsi="Arial" w:cs="Arial"/>
                <w:sz w:val="24"/>
                <w:szCs w:val="24"/>
              </w:rPr>
              <w:t xml:space="preserve">: </w:t>
            </w:r>
            <w:proofErr w:type="spellStart"/>
            <w:r>
              <w:rPr>
                <w:rFonts w:ascii="Arial" w:hAnsi="Arial" w:cs="Arial"/>
                <w:sz w:val="24"/>
                <w:szCs w:val="24"/>
              </w:rPr>
              <w:t>Voici</w:t>
            </w:r>
            <w:proofErr w:type="spellEnd"/>
            <w:r>
              <w:rPr>
                <w:rFonts w:ascii="Arial" w:hAnsi="Arial" w:cs="Arial"/>
                <w:sz w:val="24"/>
                <w:szCs w:val="24"/>
              </w:rPr>
              <w:t xml:space="preserve"> ma </w:t>
            </w:r>
            <w:proofErr w:type="spellStart"/>
            <w:r>
              <w:rPr>
                <w:rFonts w:ascii="Arial" w:hAnsi="Arial" w:cs="Arial"/>
                <w:sz w:val="24"/>
                <w:szCs w:val="24"/>
              </w:rPr>
              <w:t>soeur</w:t>
            </w:r>
            <w:proofErr w:type="spellEnd"/>
            <w:r>
              <w:rPr>
                <w:rFonts w:ascii="Arial" w:hAnsi="Arial" w:cs="Arial"/>
                <w:sz w:val="24"/>
                <w:szCs w:val="24"/>
              </w:rPr>
              <w:t xml:space="preserve">.  Elle </w:t>
            </w:r>
            <w:proofErr w:type="spellStart"/>
            <w:r>
              <w:rPr>
                <w:rFonts w:ascii="Arial" w:hAnsi="Arial" w:cs="Arial"/>
                <w:sz w:val="24"/>
                <w:szCs w:val="24"/>
              </w:rPr>
              <w:t>s’appelle</w:t>
            </w:r>
            <w:proofErr w:type="spellEnd"/>
            <w:r>
              <w:rPr>
                <w:rFonts w:ascii="Arial" w:hAnsi="Arial" w:cs="Arial"/>
                <w:sz w:val="24"/>
                <w:szCs w:val="24"/>
              </w:rPr>
              <w:t xml:space="preserve"> Jo.</w:t>
            </w:r>
          </w:p>
        </w:tc>
        <w:tc>
          <w:tcPr>
            <w:tcW w:w="4998" w:type="dxa"/>
          </w:tcPr>
          <w:p w14:paraId="2FCAA86A" w14:textId="77777777" w:rsidR="00E2421C" w:rsidRDefault="00E2421C" w:rsidP="00F45F17">
            <w:pPr>
              <w:rPr>
                <w:rFonts w:ascii="Arial" w:hAnsi="Arial" w:cs="Arial"/>
                <w:sz w:val="24"/>
                <w:szCs w:val="24"/>
              </w:rPr>
            </w:pPr>
            <w:r>
              <w:rPr>
                <w:rFonts w:ascii="Arial" w:hAnsi="Arial" w:cs="Arial"/>
                <w:sz w:val="24"/>
                <w:szCs w:val="24"/>
              </w:rPr>
              <w:t>Understand that the definite article/indefinite article changes according to the gender of the noun</w:t>
            </w:r>
          </w:p>
          <w:p w14:paraId="0CABC3AD" w14:textId="77777777" w:rsidR="00E2421C" w:rsidRDefault="00E2421C" w:rsidP="00F45F17">
            <w:pPr>
              <w:rPr>
                <w:rFonts w:ascii="Arial" w:hAnsi="Arial" w:cs="Arial"/>
                <w:sz w:val="24"/>
                <w:szCs w:val="24"/>
              </w:rPr>
            </w:pPr>
            <w:r>
              <w:rPr>
                <w:rFonts w:ascii="Arial" w:hAnsi="Arial" w:cs="Arial"/>
                <w:sz w:val="24"/>
                <w:szCs w:val="24"/>
              </w:rPr>
              <w:t xml:space="preserve">Place high frequency adjective </w:t>
            </w:r>
            <w:proofErr w:type="spellStart"/>
            <w:r>
              <w:rPr>
                <w:rFonts w:ascii="Arial" w:hAnsi="Arial" w:cs="Arial"/>
                <w:sz w:val="24"/>
                <w:szCs w:val="24"/>
              </w:rPr>
              <w:t>ie</w:t>
            </w:r>
            <w:proofErr w:type="spellEnd"/>
            <w:r>
              <w:rPr>
                <w:rFonts w:ascii="Arial" w:hAnsi="Arial" w:cs="Arial"/>
                <w:sz w:val="24"/>
                <w:szCs w:val="24"/>
              </w:rPr>
              <w:t>: colour and size in the correct order</w:t>
            </w:r>
          </w:p>
          <w:p w14:paraId="347E7D2B" w14:textId="77777777" w:rsidR="00E2421C" w:rsidRDefault="00E2421C" w:rsidP="00F45F17">
            <w:pPr>
              <w:rPr>
                <w:rFonts w:ascii="Arial" w:hAnsi="Arial" w:cs="Arial"/>
                <w:sz w:val="24"/>
                <w:szCs w:val="24"/>
              </w:rPr>
            </w:pPr>
            <w:r>
              <w:rPr>
                <w:rFonts w:ascii="Arial" w:hAnsi="Arial" w:cs="Arial"/>
                <w:sz w:val="24"/>
                <w:szCs w:val="24"/>
              </w:rPr>
              <w:t xml:space="preserve">Form the negative to five first person singular answers to simple questions </w:t>
            </w:r>
            <w:proofErr w:type="spellStart"/>
            <w:r>
              <w:rPr>
                <w:rFonts w:ascii="Arial" w:hAnsi="Arial" w:cs="Arial"/>
                <w:sz w:val="24"/>
                <w:szCs w:val="24"/>
              </w:rPr>
              <w:t>aboutr</w:t>
            </w:r>
            <w:proofErr w:type="spellEnd"/>
            <w:r>
              <w:rPr>
                <w:rFonts w:ascii="Arial" w:hAnsi="Arial" w:cs="Arial"/>
                <w:sz w:val="24"/>
                <w:szCs w:val="24"/>
              </w:rPr>
              <w:t xml:space="preserve"> likes/dislikes and ownership with increasing accuracy </w:t>
            </w:r>
            <w:proofErr w:type="spellStart"/>
            <w:r>
              <w:rPr>
                <w:rFonts w:ascii="Arial" w:hAnsi="Arial" w:cs="Arial"/>
                <w:sz w:val="24"/>
                <w:szCs w:val="24"/>
              </w:rPr>
              <w:t>ie</w:t>
            </w:r>
            <w:proofErr w:type="spellEnd"/>
            <w:r>
              <w:rPr>
                <w:rFonts w:ascii="Arial" w:hAnsi="Arial" w:cs="Arial"/>
                <w:sz w:val="24"/>
                <w:szCs w:val="24"/>
              </w:rPr>
              <w:t xml:space="preserve">: Je </w:t>
            </w:r>
            <w:proofErr w:type="spellStart"/>
            <w:r>
              <w:rPr>
                <w:rFonts w:ascii="Arial" w:hAnsi="Arial" w:cs="Arial"/>
                <w:sz w:val="24"/>
                <w:szCs w:val="24"/>
              </w:rPr>
              <w:t>n’aime</w:t>
            </w:r>
            <w:proofErr w:type="spellEnd"/>
            <w:r>
              <w:rPr>
                <w:rFonts w:ascii="Arial" w:hAnsi="Arial" w:cs="Arial"/>
                <w:sz w:val="24"/>
                <w:szCs w:val="24"/>
              </w:rPr>
              <w:t xml:space="preserve"> pas …</w:t>
            </w:r>
          </w:p>
          <w:p w14:paraId="7394B2BC" w14:textId="77777777" w:rsidR="00E2421C" w:rsidRDefault="00E2421C" w:rsidP="00F45F17">
            <w:pPr>
              <w:rPr>
                <w:rFonts w:ascii="Arial" w:hAnsi="Arial" w:cs="Arial"/>
                <w:sz w:val="24"/>
                <w:szCs w:val="24"/>
              </w:rPr>
            </w:pPr>
            <w:r>
              <w:rPr>
                <w:rFonts w:ascii="Arial" w:hAnsi="Arial" w:cs="Arial"/>
                <w:sz w:val="24"/>
                <w:szCs w:val="24"/>
              </w:rPr>
              <w:t>Ask and answer questions in the 1</w:t>
            </w:r>
            <w:r w:rsidRPr="00E2421C">
              <w:rPr>
                <w:rFonts w:ascii="Arial" w:hAnsi="Arial" w:cs="Arial"/>
                <w:sz w:val="24"/>
                <w:szCs w:val="24"/>
                <w:vertAlign w:val="superscript"/>
              </w:rPr>
              <w:t>st</w:t>
            </w:r>
            <w:r>
              <w:rPr>
                <w:rFonts w:ascii="Arial" w:hAnsi="Arial" w:cs="Arial"/>
                <w:sz w:val="24"/>
                <w:szCs w:val="24"/>
              </w:rPr>
              <w:t>, 2</w:t>
            </w:r>
            <w:r w:rsidRPr="00E2421C">
              <w:rPr>
                <w:rFonts w:ascii="Arial" w:hAnsi="Arial" w:cs="Arial"/>
                <w:sz w:val="24"/>
                <w:szCs w:val="24"/>
                <w:vertAlign w:val="superscript"/>
              </w:rPr>
              <w:t>nd</w:t>
            </w:r>
            <w:r>
              <w:rPr>
                <w:rFonts w:ascii="Arial" w:hAnsi="Arial" w:cs="Arial"/>
                <w:sz w:val="24"/>
                <w:szCs w:val="24"/>
              </w:rPr>
              <w:t>, 3</w:t>
            </w:r>
            <w:r w:rsidRPr="00E2421C">
              <w:rPr>
                <w:rFonts w:ascii="Arial" w:hAnsi="Arial" w:cs="Arial"/>
                <w:sz w:val="24"/>
                <w:szCs w:val="24"/>
                <w:vertAlign w:val="superscript"/>
              </w:rPr>
              <w:t>rd</w:t>
            </w:r>
            <w:r>
              <w:rPr>
                <w:rFonts w:ascii="Arial" w:hAnsi="Arial" w:cs="Arial"/>
                <w:sz w:val="24"/>
                <w:szCs w:val="24"/>
              </w:rPr>
              <w:t xml:space="preserve"> person singular</w:t>
            </w:r>
          </w:p>
          <w:p w14:paraId="2A99C784" w14:textId="77777777" w:rsidR="00E2421C" w:rsidRDefault="00E2421C" w:rsidP="00F45F17">
            <w:pPr>
              <w:rPr>
                <w:rFonts w:ascii="Arial" w:hAnsi="Arial" w:cs="Arial"/>
                <w:sz w:val="24"/>
                <w:szCs w:val="24"/>
              </w:rPr>
            </w:pPr>
            <w:r>
              <w:rPr>
                <w:rFonts w:ascii="Arial" w:hAnsi="Arial" w:cs="Arial"/>
                <w:sz w:val="24"/>
                <w:szCs w:val="24"/>
              </w:rPr>
              <w:t>Begin to use pronouns</w:t>
            </w:r>
          </w:p>
        </w:tc>
      </w:tr>
      <w:tr w:rsidR="005867BF" w14:paraId="00EA2D71" w14:textId="77777777" w:rsidTr="00523417">
        <w:tc>
          <w:tcPr>
            <w:tcW w:w="14992" w:type="dxa"/>
            <w:gridSpan w:val="5"/>
          </w:tcPr>
          <w:p w14:paraId="3E7A9D1D" w14:textId="77777777" w:rsidR="005867BF" w:rsidRPr="005867BF" w:rsidRDefault="005867BF" w:rsidP="005867BF">
            <w:pPr>
              <w:jc w:val="center"/>
              <w:rPr>
                <w:rFonts w:ascii="Arial" w:hAnsi="Arial" w:cs="Arial"/>
                <w:b/>
                <w:sz w:val="24"/>
                <w:szCs w:val="24"/>
              </w:rPr>
            </w:pPr>
            <w:r>
              <w:rPr>
                <w:rFonts w:ascii="Arial" w:hAnsi="Arial" w:cs="Arial"/>
                <w:b/>
                <w:sz w:val="24"/>
                <w:szCs w:val="24"/>
              </w:rPr>
              <w:t>Intercultural understanding</w:t>
            </w:r>
          </w:p>
        </w:tc>
      </w:tr>
      <w:tr w:rsidR="005867BF" w14:paraId="6CAA60BE" w14:textId="77777777" w:rsidTr="0095299A">
        <w:tc>
          <w:tcPr>
            <w:tcW w:w="4997" w:type="dxa"/>
            <w:gridSpan w:val="2"/>
          </w:tcPr>
          <w:p w14:paraId="32DDFB9A" w14:textId="77777777" w:rsidR="005867BF" w:rsidRDefault="005867BF" w:rsidP="00F45F17">
            <w:pPr>
              <w:rPr>
                <w:rFonts w:ascii="Arial" w:hAnsi="Arial" w:cs="Arial"/>
                <w:sz w:val="24"/>
                <w:szCs w:val="24"/>
              </w:rPr>
            </w:pPr>
            <w:r>
              <w:rPr>
                <w:rFonts w:ascii="Arial" w:hAnsi="Arial" w:cs="Arial"/>
                <w:sz w:val="24"/>
                <w:szCs w:val="24"/>
              </w:rPr>
              <w:t>Show increasing awareness of cultural diversity</w:t>
            </w:r>
          </w:p>
        </w:tc>
        <w:tc>
          <w:tcPr>
            <w:tcW w:w="4997" w:type="dxa"/>
            <w:gridSpan w:val="2"/>
          </w:tcPr>
          <w:p w14:paraId="090A1B97" w14:textId="77777777" w:rsidR="005867BF" w:rsidRDefault="005867BF" w:rsidP="00F45F17">
            <w:pPr>
              <w:rPr>
                <w:rFonts w:ascii="Arial" w:hAnsi="Arial" w:cs="Arial"/>
                <w:sz w:val="24"/>
                <w:szCs w:val="24"/>
              </w:rPr>
            </w:pPr>
            <w:r>
              <w:rPr>
                <w:rFonts w:ascii="Arial" w:hAnsi="Arial" w:cs="Arial"/>
                <w:sz w:val="24"/>
                <w:szCs w:val="24"/>
              </w:rPr>
              <w:t>Learn about5 polite forms of address, including the ‘</w:t>
            </w:r>
            <w:proofErr w:type="spellStart"/>
            <w:r>
              <w:rPr>
                <w:rFonts w:ascii="Arial" w:hAnsi="Arial" w:cs="Arial"/>
                <w:sz w:val="24"/>
                <w:szCs w:val="24"/>
              </w:rPr>
              <w:t>vous</w:t>
            </w:r>
            <w:proofErr w:type="spellEnd"/>
            <w:r>
              <w:rPr>
                <w:rFonts w:ascii="Arial" w:hAnsi="Arial" w:cs="Arial"/>
                <w:sz w:val="24"/>
                <w:szCs w:val="24"/>
              </w:rPr>
              <w:t>’ form</w:t>
            </w:r>
          </w:p>
          <w:p w14:paraId="63D12A43" w14:textId="77777777" w:rsidR="005867BF" w:rsidRDefault="005867BF" w:rsidP="00F45F17">
            <w:pPr>
              <w:rPr>
                <w:rFonts w:ascii="Arial" w:hAnsi="Arial" w:cs="Arial"/>
                <w:sz w:val="24"/>
                <w:szCs w:val="24"/>
              </w:rPr>
            </w:pPr>
            <w:r>
              <w:rPr>
                <w:rFonts w:ascii="Arial" w:hAnsi="Arial" w:cs="Arial"/>
                <w:sz w:val="24"/>
                <w:szCs w:val="24"/>
              </w:rPr>
              <w:lastRenderedPageBreak/>
              <w:t>Identify similarities and differences between French and British celebrations (Easter, Christmas and New Year traditions)</w:t>
            </w:r>
          </w:p>
          <w:p w14:paraId="6A4F2996" w14:textId="77777777" w:rsidR="005867BF" w:rsidRDefault="005867BF" w:rsidP="00F45F17">
            <w:pPr>
              <w:rPr>
                <w:rFonts w:ascii="Arial" w:hAnsi="Arial" w:cs="Arial"/>
                <w:sz w:val="24"/>
                <w:szCs w:val="24"/>
              </w:rPr>
            </w:pPr>
            <w:r>
              <w:rPr>
                <w:rFonts w:ascii="Arial" w:hAnsi="Arial" w:cs="Arial"/>
                <w:sz w:val="24"/>
                <w:szCs w:val="24"/>
              </w:rPr>
              <w:t xml:space="preserve">Discuss the celebration of the ’14 </w:t>
            </w:r>
            <w:proofErr w:type="spellStart"/>
            <w:r>
              <w:rPr>
                <w:rFonts w:ascii="Arial" w:hAnsi="Arial" w:cs="Arial"/>
                <w:sz w:val="24"/>
                <w:szCs w:val="24"/>
              </w:rPr>
              <w:t>Juillet</w:t>
            </w:r>
            <w:proofErr w:type="spellEnd"/>
            <w:r>
              <w:rPr>
                <w:rFonts w:ascii="Arial" w:hAnsi="Arial" w:cs="Arial"/>
                <w:sz w:val="24"/>
                <w:szCs w:val="24"/>
              </w:rPr>
              <w:t xml:space="preserve">’ and </w:t>
            </w:r>
            <w:proofErr w:type="spellStart"/>
            <w:r>
              <w:rPr>
                <w:rFonts w:ascii="Arial" w:hAnsi="Arial" w:cs="Arial"/>
                <w:sz w:val="24"/>
                <w:szCs w:val="24"/>
              </w:rPr>
              <w:t>it’s</w:t>
            </w:r>
            <w:proofErr w:type="spellEnd"/>
            <w:r>
              <w:rPr>
                <w:rFonts w:ascii="Arial" w:hAnsi="Arial" w:cs="Arial"/>
                <w:sz w:val="24"/>
                <w:szCs w:val="24"/>
              </w:rPr>
              <w:t xml:space="preserve"> historical significance</w:t>
            </w:r>
          </w:p>
        </w:tc>
        <w:tc>
          <w:tcPr>
            <w:tcW w:w="4998" w:type="dxa"/>
          </w:tcPr>
          <w:p w14:paraId="79FB4E88" w14:textId="77777777" w:rsidR="005867BF" w:rsidRDefault="005867BF" w:rsidP="00F45F17">
            <w:pPr>
              <w:rPr>
                <w:rFonts w:ascii="Arial" w:hAnsi="Arial" w:cs="Arial"/>
                <w:sz w:val="24"/>
                <w:szCs w:val="24"/>
              </w:rPr>
            </w:pPr>
            <w:r>
              <w:rPr>
                <w:rFonts w:ascii="Arial" w:hAnsi="Arial" w:cs="Arial"/>
                <w:sz w:val="24"/>
                <w:szCs w:val="24"/>
              </w:rPr>
              <w:lastRenderedPageBreak/>
              <w:t>Name and explain a variety of French traditions</w:t>
            </w:r>
          </w:p>
          <w:p w14:paraId="3900BEF4" w14:textId="77777777" w:rsidR="005867BF" w:rsidRDefault="005867BF" w:rsidP="00F45F17">
            <w:pPr>
              <w:rPr>
                <w:rFonts w:ascii="Arial" w:hAnsi="Arial" w:cs="Arial"/>
                <w:sz w:val="24"/>
                <w:szCs w:val="24"/>
              </w:rPr>
            </w:pPr>
            <w:r>
              <w:rPr>
                <w:rFonts w:ascii="Arial" w:hAnsi="Arial" w:cs="Arial"/>
                <w:sz w:val="24"/>
                <w:szCs w:val="24"/>
              </w:rPr>
              <w:lastRenderedPageBreak/>
              <w:t>Know how to address French speakers</w:t>
            </w:r>
          </w:p>
        </w:tc>
      </w:tr>
    </w:tbl>
    <w:p w14:paraId="5F4E4B83" w14:textId="77777777" w:rsidR="00A34BBB" w:rsidRDefault="00A34BBB" w:rsidP="00A34BBB"/>
    <w:sectPr w:rsidR="00A34BBB" w:rsidSect="00FF16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BBB"/>
    <w:rsid w:val="00045543"/>
    <w:rsid w:val="0018769B"/>
    <w:rsid w:val="005867BF"/>
    <w:rsid w:val="005A2409"/>
    <w:rsid w:val="00642184"/>
    <w:rsid w:val="006A1867"/>
    <w:rsid w:val="006C1221"/>
    <w:rsid w:val="006C41DA"/>
    <w:rsid w:val="00A34BBB"/>
    <w:rsid w:val="00A54F6D"/>
    <w:rsid w:val="00A84393"/>
    <w:rsid w:val="00BD11A2"/>
    <w:rsid w:val="00CF3012"/>
    <w:rsid w:val="00D51DB7"/>
    <w:rsid w:val="00DE53D9"/>
    <w:rsid w:val="00E2421C"/>
    <w:rsid w:val="00F45F17"/>
    <w:rsid w:val="00FF1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8885"/>
  <w15:docId w15:val="{D60A3604-ED6E-4C86-963F-BAD973B8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BBB"/>
    <w:rPr>
      <w:rFonts w:ascii="Tahoma" w:hAnsi="Tahoma" w:cs="Tahoma"/>
      <w:sz w:val="16"/>
      <w:szCs w:val="16"/>
    </w:rPr>
  </w:style>
  <w:style w:type="table" w:styleId="TableGrid">
    <w:name w:val="Table Grid"/>
    <w:basedOn w:val="TableNormal"/>
    <w:uiPriority w:val="59"/>
    <w:rsid w:val="00FF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Ivett</dc:creator>
  <cp:lastModifiedBy>sharon longmuir</cp:lastModifiedBy>
  <cp:revision>3</cp:revision>
  <cp:lastPrinted>2020-06-23T08:40:00Z</cp:lastPrinted>
  <dcterms:created xsi:type="dcterms:W3CDTF">2020-06-23T08:40:00Z</dcterms:created>
  <dcterms:modified xsi:type="dcterms:W3CDTF">2021-06-17T10:16:00Z</dcterms:modified>
</cp:coreProperties>
</file>